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A70D4" w14:textId="0BD0B53F" w:rsidR="00D57E20" w:rsidRPr="00790F25" w:rsidRDefault="00790F25" w:rsidP="00790F25">
      <w:pPr>
        <w:jc w:val="center"/>
        <w:rPr>
          <w:rStyle w:val="Emphasis"/>
          <w:rFonts w:ascii="Roboto" w:hAnsi="Roboto"/>
          <w:color w:val="555555"/>
          <w:sz w:val="48"/>
          <w:szCs w:val="48"/>
        </w:rPr>
      </w:pPr>
      <w:r w:rsidRPr="00790F25">
        <w:rPr>
          <w:rStyle w:val="Emphasis"/>
          <w:rFonts w:ascii="Roboto" w:hAnsi="Roboto"/>
          <w:color w:val="555555"/>
          <w:sz w:val="48"/>
          <w:szCs w:val="48"/>
        </w:rPr>
        <w:t>Genesis 25</w:t>
      </w:r>
      <w:r w:rsidR="006C181D">
        <w:rPr>
          <w:rStyle w:val="Emphasis"/>
          <w:rFonts w:ascii="Roboto" w:hAnsi="Roboto"/>
          <w:color w:val="555555"/>
          <w:sz w:val="48"/>
          <w:szCs w:val="48"/>
        </w:rPr>
        <w:t>:5-11</w:t>
      </w:r>
    </w:p>
    <w:p w14:paraId="23E73EAC" w14:textId="77777777" w:rsidR="00790F25" w:rsidRPr="00790F25" w:rsidRDefault="00790F25" w:rsidP="00790F25">
      <w:pPr>
        <w:jc w:val="center"/>
        <w:rPr>
          <w:rFonts w:ascii="Roboto" w:hAnsi="Roboto"/>
        </w:rPr>
      </w:pPr>
    </w:p>
    <w:p w14:paraId="62E1324C" w14:textId="48AE5CB4" w:rsidR="006C181D" w:rsidRDefault="006C181D" w:rsidP="006C181D">
      <w:pPr>
        <w:jc w:val="center"/>
        <w:rPr>
          <w:rFonts w:ascii="Roboto" w:hAnsi="Roboto"/>
        </w:rPr>
      </w:pPr>
      <w:hyperlink r:id="rId5" w:history="1">
        <w:r w:rsidRPr="001F487A">
          <w:rPr>
            <w:rStyle w:val="Hyperlink"/>
            <w:rFonts w:ascii="Roboto" w:hAnsi="Roboto"/>
          </w:rPr>
          <w:t>https://thebiblesays.com/commentary/gen/gen-25/genesis-255-11/</w:t>
        </w:r>
      </w:hyperlink>
    </w:p>
    <w:p w14:paraId="0AF3AE0B" w14:textId="77777777" w:rsidR="006C181D" w:rsidRDefault="006C181D" w:rsidP="006C181D">
      <w:pPr>
        <w:jc w:val="center"/>
        <w:rPr>
          <w:rFonts w:ascii="Roboto" w:hAnsi="Roboto"/>
        </w:rPr>
      </w:pPr>
    </w:p>
    <w:p w14:paraId="396A3228" w14:textId="77777777" w:rsidR="00790F25" w:rsidRDefault="00790F25" w:rsidP="006C181D">
      <w:pPr>
        <w:rPr>
          <w:rFonts w:ascii="Roboto" w:hAnsi="Roboto"/>
        </w:rPr>
      </w:pPr>
    </w:p>
    <w:p w14:paraId="2D27AB0C" w14:textId="77777777" w:rsidR="006C181D" w:rsidRPr="006C181D" w:rsidRDefault="006C181D" w:rsidP="006C181D">
      <w:pPr>
        <w:pStyle w:val="NormalWeb"/>
        <w:jc w:val="center"/>
        <w:rPr>
          <w:rFonts w:ascii="Roboto" w:hAnsi="Roboto"/>
          <w:color w:val="404040" w:themeColor="text1" w:themeTint="BF"/>
          <w:sz w:val="27"/>
          <w:szCs w:val="27"/>
        </w:rPr>
      </w:pPr>
      <w:r w:rsidRPr="006C181D">
        <w:rPr>
          <w:rStyle w:val="Emphasis"/>
          <w:rFonts w:ascii="Roboto" w:hAnsi="Roboto"/>
          <w:color w:val="404040" w:themeColor="text1" w:themeTint="BF"/>
          <w:sz w:val="27"/>
          <w:szCs w:val="27"/>
        </w:rPr>
        <w:t xml:space="preserve">Isaac inherits all of Abraham’s possessions. Abraham gives gifts to his other sons and sends them east of Canaan to settle away from Isaac. Abraham dies when he is 175 years old. Isaac and Ishmael bury him in the cave of </w:t>
      </w:r>
      <w:proofErr w:type="spellStart"/>
      <w:r w:rsidRPr="006C181D">
        <w:rPr>
          <w:rStyle w:val="Emphasis"/>
          <w:rFonts w:ascii="Roboto" w:hAnsi="Roboto"/>
          <w:color w:val="404040" w:themeColor="text1" w:themeTint="BF"/>
          <w:sz w:val="27"/>
          <w:szCs w:val="27"/>
        </w:rPr>
        <w:t>Machpelah</w:t>
      </w:r>
      <w:proofErr w:type="spellEnd"/>
      <w:r w:rsidRPr="006C181D">
        <w:rPr>
          <w:rStyle w:val="Emphasis"/>
          <w:rFonts w:ascii="Roboto" w:hAnsi="Roboto"/>
          <w:color w:val="404040" w:themeColor="text1" w:themeTint="BF"/>
          <w:sz w:val="27"/>
          <w:szCs w:val="27"/>
        </w:rPr>
        <w:t xml:space="preserve"> where Sarah was buried. Isaac settles near Beer-</w:t>
      </w:r>
      <w:proofErr w:type="spellStart"/>
      <w:r w:rsidRPr="006C181D">
        <w:rPr>
          <w:rStyle w:val="Emphasis"/>
          <w:rFonts w:ascii="Roboto" w:hAnsi="Roboto"/>
          <w:color w:val="404040" w:themeColor="text1" w:themeTint="BF"/>
          <w:sz w:val="27"/>
          <w:szCs w:val="27"/>
        </w:rPr>
        <w:t>lahai</w:t>
      </w:r>
      <w:proofErr w:type="spellEnd"/>
      <w:r w:rsidRPr="006C181D">
        <w:rPr>
          <w:rStyle w:val="Emphasis"/>
          <w:rFonts w:ascii="Roboto" w:hAnsi="Roboto"/>
          <w:color w:val="404040" w:themeColor="text1" w:themeTint="BF"/>
          <w:sz w:val="27"/>
          <w:szCs w:val="27"/>
        </w:rPr>
        <w:t>-</w:t>
      </w:r>
      <w:proofErr w:type="spellStart"/>
      <w:r w:rsidRPr="006C181D">
        <w:rPr>
          <w:rStyle w:val="Emphasis"/>
          <w:rFonts w:ascii="Roboto" w:hAnsi="Roboto"/>
          <w:color w:val="404040" w:themeColor="text1" w:themeTint="BF"/>
          <w:sz w:val="27"/>
          <w:szCs w:val="27"/>
        </w:rPr>
        <w:t>roi</w:t>
      </w:r>
      <w:proofErr w:type="spellEnd"/>
      <w:r w:rsidRPr="006C181D">
        <w:rPr>
          <w:rStyle w:val="Emphasis"/>
          <w:rFonts w:ascii="Roboto" w:hAnsi="Roboto"/>
          <w:color w:val="404040" w:themeColor="text1" w:themeTint="BF"/>
          <w:sz w:val="27"/>
          <w:szCs w:val="27"/>
        </w:rPr>
        <w:t>.</w:t>
      </w:r>
    </w:p>
    <w:p w14:paraId="65D9B995" w14:textId="77777777" w:rsidR="006C181D" w:rsidRPr="006C181D" w:rsidRDefault="006C181D" w:rsidP="006C181D">
      <w:pPr>
        <w:pStyle w:val="NormalWeb"/>
        <w:rPr>
          <w:rFonts w:ascii="Roboto" w:hAnsi="Roboto"/>
          <w:color w:val="404040" w:themeColor="text1" w:themeTint="BF"/>
          <w:sz w:val="27"/>
          <w:szCs w:val="27"/>
        </w:rPr>
      </w:pPr>
      <w:r w:rsidRPr="006C181D">
        <w:rPr>
          <w:rFonts w:ascii="Roboto" w:hAnsi="Roboto"/>
          <w:color w:val="404040" w:themeColor="text1" w:themeTint="BF"/>
          <w:sz w:val="27"/>
          <w:szCs w:val="27"/>
        </w:rPr>
        <w:t xml:space="preserve">At his death, </w:t>
      </w:r>
      <w:r w:rsidRPr="006C181D">
        <w:rPr>
          <w:rStyle w:val="Emphasis"/>
          <w:rFonts w:ascii="Roboto" w:hAnsi="Roboto"/>
          <w:color w:val="404040" w:themeColor="text1" w:themeTint="BF"/>
          <w:sz w:val="27"/>
          <w:szCs w:val="27"/>
        </w:rPr>
        <w:t xml:space="preserve">Abraham gave all that he had to Isaac </w:t>
      </w:r>
      <w:r w:rsidRPr="006C181D">
        <w:rPr>
          <w:rFonts w:ascii="Roboto" w:hAnsi="Roboto"/>
          <w:color w:val="404040" w:themeColor="text1" w:themeTint="BF"/>
          <w:sz w:val="27"/>
          <w:szCs w:val="27"/>
        </w:rPr>
        <w:t>(</w:t>
      </w:r>
      <w:proofErr w:type="spellStart"/>
      <w:r w:rsidRPr="006C181D">
        <w:rPr>
          <w:rFonts w:ascii="Roboto" w:hAnsi="Roboto"/>
          <w:color w:val="404040" w:themeColor="text1" w:themeTint="BF"/>
          <w:sz w:val="27"/>
          <w:szCs w:val="27"/>
        </w:rPr>
        <w:t>vs</w:t>
      </w:r>
      <w:proofErr w:type="spellEnd"/>
      <w:r w:rsidRPr="006C181D">
        <w:rPr>
          <w:rFonts w:ascii="Roboto" w:hAnsi="Roboto"/>
          <w:color w:val="404040" w:themeColor="text1" w:themeTint="BF"/>
          <w:sz w:val="27"/>
          <w:szCs w:val="27"/>
        </w:rPr>
        <w:t xml:space="preserve"> 5)</w:t>
      </w:r>
      <w:r w:rsidRPr="006C181D">
        <w:rPr>
          <w:rStyle w:val="Emphasis"/>
          <w:rFonts w:ascii="Roboto" w:hAnsi="Roboto"/>
          <w:color w:val="404040" w:themeColor="text1" w:themeTint="BF"/>
          <w:sz w:val="27"/>
          <w:szCs w:val="27"/>
        </w:rPr>
        <w:t>.</w:t>
      </w:r>
      <w:r w:rsidRPr="006C181D">
        <w:rPr>
          <w:rFonts w:ascii="Roboto" w:hAnsi="Roboto"/>
          <w:color w:val="404040" w:themeColor="text1" w:themeTint="BF"/>
          <w:sz w:val="27"/>
          <w:szCs w:val="27"/>
        </w:rPr>
        <w:t xml:space="preserve"> Abraham was wealthy throughout much of his life. He was a rancher or a herdsman, accumulating great numbers of animals and money, “Now Abram was very rich in livestock, silver and in gold” (Genesis 13:2). This is what Isaac received as the inheritor and owner of the birthright of his father’s estate at his death. However, Abraham did provide for his other sons while he was still living.</w:t>
      </w:r>
    </w:p>
    <w:p w14:paraId="6CB17B3E" w14:textId="77777777" w:rsidR="006C181D" w:rsidRPr="006C181D" w:rsidRDefault="006C181D" w:rsidP="006C181D">
      <w:pPr>
        <w:pStyle w:val="NormalWeb"/>
        <w:rPr>
          <w:rFonts w:ascii="Roboto" w:hAnsi="Roboto"/>
          <w:color w:val="404040" w:themeColor="text1" w:themeTint="BF"/>
          <w:sz w:val="27"/>
          <w:szCs w:val="27"/>
        </w:rPr>
      </w:pPr>
      <w:r w:rsidRPr="006C181D">
        <w:rPr>
          <w:rFonts w:ascii="Roboto" w:hAnsi="Roboto"/>
          <w:color w:val="404040" w:themeColor="text1" w:themeTint="BF"/>
          <w:sz w:val="27"/>
          <w:szCs w:val="27"/>
        </w:rPr>
        <w:t>But</w:t>
      </w:r>
      <w:r w:rsidRPr="006C181D">
        <w:rPr>
          <w:rStyle w:val="Emphasis"/>
          <w:rFonts w:ascii="Roboto" w:hAnsi="Roboto"/>
          <w:color w:val="404040" w:themeColor="text1" w:themeTint="BF"/>
          <w:sz w:val="27"/>
          <w:szCs w:val="27"/>
        </w:rPr>
        <w:t xml:space="preserve"> to the sons of his concubines</w:t>
      </w:r>
      <w:r w:rsidRPr="006C181D">
        <w:rPr>
          <w:rFonts w:ascii="Roboto" w:hAnsi="Roboto"/>
          <w:color w:val="404040" w:themeColor="text1" w:themeTint="BF"/>
          <w:sz w:val="27"/>
          <w:szCs w:val="27"/>
        </w:rPr>
        <w:t xml:space="preserve"> (Hagar and </w:t>
      </w:r>
      <w:proofErr w:type="spellStart"/>
      <w:r w:rsidRPr="006C181D">
        <w:rPr>
          <w:rFonts w:ascii="Roboto" w:hAnsi="Roboto"/>
          <w:color w:val="404040" w:themeColor="text1" w:themeTint="BF"/>
          <w:sz w:val="27"/>
          <w:szCs w:val="27"/>
        </w:rPr>
        <w:t>Keturah</w:t>
      </w:r>
      <w:proofErr w:type="spellEnd"/>
      <w:r w:rsidRPr="006C181D">
        <w:rPr>
          <w:rFonts w:ascii="Roboto" w:hAnsi="Roboto"/>
          <w:color w:val="404040" w:themeColor="text1" w:themeTint="BF"/>
          <w:sz w:val="27"/>
          <w:szCs w:val="27"/>
        </w:rPr>
        <w:t xml:space="preserve">) </w:t>
      </w:r>
      <w:r w:rsidRPr="006C181D">
        <w:rPr>
          <w:rStyle w:val="Emphasis"/>
          <w:rFonts w:ascii="Roboto" w:hAnsi="Roboto"/>
          <w:color w:val="404040" w:themeColor="text1" w:themeTint="BF"/>
          <w:sz w:val="27"/>
          <w:szCs w:val="27"/>
        </w:rPr>
        <w:t xml:space="preserve">Abraham gave gifts while he was still living, and sent them away from his son Isaac eastward, to the land of the east </w:t>
      </w:r>
      <w:r w:rsidRPr="006C181D">
        <w:rPr>
          <w:rFonts w:ascii="Roboto" w:hAnsi="Roboto"/>
          <w:color w:val="404040" w:themeColor="text1" w:themeTint="BF"/>
          <w:sz w:val="27"/>
          <w:szCs w:val="27"/>
        </w:rPr>
        <w:t>(</w:t>
      </w:r>
      <w:proofErr w:type="spellStart"/>
      <w:r w:rsidRPr="006C181D">
        <w:rPr>
          <w:rFonts w:ascii="Roboto" w:hAnsi="Roboto"/>
          <w:color w:val="404040" w:themeColor="text1" w:themeTint="BF"/>
          <w:sz w:val="27"/>
          <w:szCs w:val="27"/>
        </w:rPr>
        <w:t>vs</w:t>
      </w:r>
      <w:proofErr w:type="spellEnd"/>
      <w:r w:rsidRPr="006C181D">
        <w:rPr>
          <w:rFonts w:ascii="Roboto" w:hAnsi="Roboto"/>
          <w:color w:val="404040" w:themeColor="text1" w:themeTint="BF"/>
          <w:sz w:val="27"/>
          <w:szCs w:val="27"/>
        </w:rPr>
        <w:t xml:space="preserve"> 6)</w:t>
      </w:r>
      <w:r w:rsidRPr="006C181D">
        <w:rPr>
          <w:rStyle w:val="Emphasis"/>
          <w:rFonts w:ascii="Roboto" w:hAnsi="Roboto"/>
          <w:color w:val="404040" w:themeColor="text1" w:themeTint="BF"/>
          <w:sz w:val="27"/>
          <w:szCs w:val="27"/>
        </w:rPr>
        <w:t>.</w:t>
      </w:r>
      <w:r w:rsidRPr="006C181D">
        <w:rPr>
          <w:rFonts w:ascii="Roboto" w:hAnsi="Roboto"/>
          <w:color w:val="404040" w:themeColor="text1" w:themeTint="BF"/>
          <w:sz w:val="27"/>
          <w:szCs w:val="27"/>
        </w:rPr>
        <w:t xml:space="preserve"> While Abraham </w:t>
      </w:r>
      <w:r w:rsidRPr="006C181D">
        <w:rPr>
          <w:rStyle w:val="Emphasis"/>
          <w:rFonts w:ascii="Roboto" w:hAnsi="Roboto"/>
          <w:color w:val="404040" w:themeColor="text1" w:themeTint="BF"/>
          <w:sz w:val="27"/>
          <w:szCs w:val="27"/>
        </w:rPr>
        <w:t>was still living</w:t>
      </w:r>
      <w:r w:rsidRPr="006C181D">
        <w:rPr>
          <w:rFonts w:ascii="Roboto" w:hAnsi="Roboto"/>
          <w:color w:val="404040" w:themeColor="text1" w:themeTint="BF"/>
          <w:sz w:val="27"/>
          <w:szCs w:val="27"/>
        </w:rPr>
        <w:t xml:space="preserve">, he essentially headed off a potential rivalry between Isaac and his other sons by sending them </w:t>
      </w:r>
      <w:r w:rsidRPr="006C181D">
        <w:rPr>
          <w:rStyle w:val="Emphasis"/>
          <w:rFonts w:ascii="Roboto" w:hAnsi="Roboto"/>
          <w:color w:val="404040" w:themeColor="text1" w:themeTint="BF"/>
          <w:sz w:val="27"/>
          <w:szCs w:val="27"/>
        </w:rPr>
        <w:t>away from his son Isaac eastward, to the land of the east.</w:t>
      </w:r>
      <w:r w:rsidRPr="006C181D">
        <w:rPr>
          <w:rFonts w:ascii="Roboto" w:hAnsi="Roboto"/>
          <w:color w:val="404040" w:themeColor="text1" w:themeTint="BF"/>
          <w:sz w:val="27"/>
          <w:szCs w:val="27"/>
        </w:rPr>
        <w:t xml:space="preserve"> Although Abraham made a clear separation of his other sons from Ishmael (</w:t>
      </w:r>
      <w:r w:rsidRPr="006C181D">
        <w:rPr>
          <w:rStyle w:val="Emphasis"/>
          <w:rFonts w:ascii="Roboto" w:hAnsi="Roboto"/>
          <w:color w:val="404040" w:themeColor="text1" w:themeTint="BF"/>
          <w:sz w:val="27"/>
          <w:szCs w:val="27"/>
        </w:rPr>
        <w:t>sent them away)</w:t>
      </w:r>
      <w:r w:rsidRPr="006C181D">
        <w:rPr>
          <w:rFonts w:ascii="Roboto" w:hAnsi="Roboto"/>
          <w:color w:val="404040" w:themeColor="text1" w:themeTint="BF"/>
          <w:sz w:val="27"/>
          <w:szCs w:val="27"/>
        </w:rPr>
        <w:t>, it seems they remained in the vicinity, as Ishmael will attend Abraham’s funeral.</w:t>
      </w:r>
    </w:p>
    <w:p w14:paraId="6FD1EBDD" w14:textId="77777777" w:rsidR="006C181D" w:rsidRPr="006C181D" w:rsidRDefault="006C181D" w:rsidP="006C181D">
      <w:pPr>
        <w:pStyle w:val="NormalWeb"/>
        <w:rPr>
          <w:rFonts w:ascii="Roboto" w:hAnsi="Roboto"/>
          <w:color w:val="404040" w:themeColor="text1" w:themeTint="BF"/>
          <w:sz w:val="27"/>
          <w:szCs w:val="27"/>
        </w:rPr>
      </w:pPr>
      <w:r w:rsidRPr="006C181D">
        <w:rPr>
          <w:rFonts w:ascii="Roboto" w:hAnsi="Roboto"/>
          <w:color w:val="404040" w:themeColor="text1" w:themeTint="BF"/>
          <w:sz w:val="27"/>
          <w:szCs w:val="27"/>
        </w:rPr>
        <w:t>Abraham showed wisdom in seeking to prevent dispute or open war between his children. Abraham took a similar action when he and his nephew Lot settled in Canaan; their herdsmen were in conflict, so Abraham decided he and Lot should go separate ways to prevent further strife between the families (Genesis 13:8-9). It seems likely that Abraham’s division with Lot would be similar to this episode in chapter 25, where Lot was clearly separate, with a clear border between them, but in the vicinity. This is somewhat ironic, given that the great family rivalries that will erupt are within the lineage of the child of promise, beginning with Abraham’s grandsons Jacob and Esau, followed by great division between Jacob’s son Joseph and his brothers, who sold him into slavery (Genesis 37:28).</w:t>
      </w:r>
    </w:p>
    <w:p w14:paraId="63525E51" w14:textId="77777777" w:rsidR="006C181D" w:rsidRPr="006C181D" w:rsidRDefault="006C181D" w:rsidP="006C181D">
      <w:pPr>
        <w:pStyle w:val="NormalWeb"/>
        <w:rPr>
          <w:rFonts w:ascii="Roboto" w:hAnsi="Roboto"/>
          <w:color w:val="404040" w:themeColor="text1" w:themeTint="BF"/>
          <w:sz w:val="27"/>
          <w:szCs w:val="27"/>
        </w:rPr>
      </w:pPr>
      <w:r w:rsidRPr="006C181D">
        <w:rPr>
          <w:rFonts w:ascii="Roboto" w:hAnsi="Roboto"/>
          <w:color w:val="404040" w:themeColor="text1" w:themeTint="BF"/>
          <w:sz w:val="27"/>
          <w:szCs w:val="27"/>
        </w:rPr>
        <w:t>Isaac was the favored son; he was the only son Abraham had with his beloved wife Sarah. Abraham was so committed to Sarah that while she lived he did not take other wives, as was the custom for wealthy men like him, until Sarah lost hope in having children. Even then, Abraham took a concubine only at Sarah’s request (Genesis 16:2).</w:t>
      </w:r>
    </w:p>
    <w:p w14:paraId="69F92BF4" w14:textId="77777777" w:rsidR="006C181D" w:rsidRPr="006C181D" w:rsidRDefault="006C181D" w:rsidP="006C181D">
      <w:pPr>
        <w:pStyle w:val="NormalWeb"/>
        <w:rPr>
          <w:rFonts w:ascii="Roboto" w:hAnsi="Roboto"/>
          <w:color w:val="404040" w:themeColor="text1" w:themeTint="BF"/>
          <w:sz w:val="27"/>
          <w:szCs w:val="27"/>
        </w:rPr>
      </w:pPr>
      <w:r w:rsidRPr="006C181D">
        <w:rPr>
          <w:rFonts w:ascii="Roboto" w:hAnsi="Roboto"/>
          <w:color w:val="404040" w:themeColor="text1" w:themeTint="BF"/>
          <w:sz w:val="27"/>
          <w:szCs w:val="27"/>
        </w:rPr>
        <w:t xml:space="preserve">Though Abraham clearly loved his other sons, their futures did not concern Abraham as much as Isaac’s did. Isaac was the son of promise, and the owner of the birthright. Canaan was the Promised Land, and Isaac was to never leave it (Genesis 24:6-8, Genesis 26:2). The other sons of Abraham could establish their houses </w:t>
      </w:r>
      <w:r w:rsidRPr="006C181D">
        <w:rPr>
          <w:rStyle w:val="Emphasis"/>
          <w:rFonts w:ascii="Roboto" w:hAnsi="Roboto"/>
          <w:color w:val="404040" w:themeColor="text1" w:themeTint="BF"/>
          <w:sz w:val="27"/>
          <w:szCs w:val="27"/>
        </w:rPr>
        <w:t>east</w:t>
      </w:r>
      <w:r w:rsidRPr="006C181D">
        <w:rPr>
          <w:rFonts w:ascii="Roboto" w:hAnsi="Roboto"/>
          <w:color w:val="404040" w:themeColor="text1" w:themeTint="BF"/>
          <w:sz w:val="27"/>
          <w:szCs w:val="27"/>
        </w:rPr>
        <w:t xml:space="preserve"> of Canaan. To put them on firm footing, he </w:t>
      </w:r>
      <w:r w:rsidRPr="006C181D">
        <w:rPr>
          <w:rStyle w:val="Emphasis"/>
          <w:rFonts w:ascii="Roboto" w:hAnsi="Roboto"/>
          <w:color w:val="404040" w:themeColor="text1" w:themeTint="BF"/>
          <w:sz w:val="27"/>
          <w:szCs w:val="27"/>
        </w:rPr>
        <w:t>gave gifts</w:t>
      </w:r>
      <w:r w:rsidRPr="006C181D">
        <w:rPr>
          <w:rFonts w:ascii="Roboto" w:hAnsi="Roboto"/>
          <w:color w:val="404040" w:themeColor="text1" w:themeTint="BF"/>
          <w:sz w:val="27"/>
          <w:szCs w:val="27"/>
        </w:rPr>
        <w:t xml:space="preserve"> to these </w:t>
      </w:r>
      <w:r w:rsidRPr="006C181D">
        <w:rPr>
          <w:rStyle w:val="Emphasis"/>
          <w:rFonts w:ascii="Roboto" w:hAnsi="Roboto"/>
          <w:color w:val="404040" w:themeColor="text1" w:themeTint="BF"/>
          <w:sz w:val="27"/>
          <w:szCs w:val="27"/>
        </w:rPr>
        <w:t>sons</w:t>
      </w:r>
      <w:r w:rsidRPr="006C181D">
        <w:rPr>
          <w:rFonts w:ascii="Roboto" w:hAnsi="Roboto"/>
          <w:color w:val="404040" w:themeColor="text1" w:themeTint="BF"/>
          <w:sz w:val="27"/>
          <w:szCs w:val="27"/>
        </w:rPr>
        <w:t xml:space="preserve">. </w:t>
      </w:r>
      <w:proofErr w:type="gramStart"/>
      <w:r w:rsidRPr="006C181D">
        <w:rPr>
          <w:rFonts w:ascii="Roboto" w:hAnsi="Roboto"/>
          <w:color w:val="404040" w:themeColor="text1" w:themeTint="BF"/>
          <w:sz w:val="27"/>
          <w:szCs w:val="27"/>
        </w:rPr>
        <w:t>Probably livestock and some money, so that they weren’t starting from nothing.</w:t>
      </w:r>
      <w:proofErr w:type="gramEnd"/>
    </w:p>
    <w:p w14:paraId="17182A60" w14:textId="77777777" w:rsidR="006C181D" w:rsidRPr="006C181D" w:rsidRDefault="006C181D" w:rsidP="006C181D">
      <w:pPr>
        <w:pStyle w:val="NormalWeb"/>
        <w:rPr>
          <w:rFonts w:ascii="Roboto" w:hAnsi="Roboto"/>
          <w:color w:val="404040" w:themeColor="text1" w:themeTint="BF"/>
          <w:sz w:val="27"/>
          <w:szCs w:val="27"/>
        </w:rPr>
      </w:pPr>
      <w:r w:rsidRPr="006C181D">
        <w:rPr>
          <w:rStyle w:val="Emphasis"/>
          <w:rFonts w:ascii="Roboto" w:hAnsi="Roboto"/>
          <w:color w:val="404040" w:themeColor="text1" w:themeTint="BF"/>
          <w:sz w:val="27"/>
          <w:szCs w:val="27"/>
        </w:rPr>
        <w:t xml:space="preserve">These are all the years of Abraham’s life that he lived, one hundred and seventy-five years. Abraham breathed his last and died in a ripe old age, an old man and satisfied with life; and he was gathered to his people </w:t>
      </w:r>
      <w:r w:rsidRPr="006C181D">
        <w:rPr>
          <w:rFonts w:ascii="Roboto" w:hAnsi="Roboto"/>
          <w:color w:val="404040" w:themeColor="text1" w:themeTint="BF"/>
          <w:sz w:val="27"/>
          <w:szCs w:val="27"/>
        </w:rPr>
        <w:t>(</w:t>
      </w:r>
      <w:proofErr w:type="spellStart"/>
      <w:r w:rsidRPr="006C181D">
        <w:rPr>
          <w:rFonts w:ascii="Roboto" w:hAnsi="Roboto"/>
          <w:color w:val="404040" w:themeColor="text1" w:themeTint="BF"/>
          <w:sz w:val="27"/>
          <w:szCs w:val="27"/>
        </w:rPr>
        <w:t>vv</w:t>
      </w:r>
      <w:proofErr w:type="spellEnd"/>
      <w:r w:rsidRPr="006C181D">
        <w:rPr>
          <w:rFonts w:ascii="Roboto" w:hAnsi="Roboto"/>
          <w:color w:val="404040" w:themeColor="text1" w:themeTint="BF"/>
          <w:sz w:val="27"/>
          <w:szCs w:val="27"/>
        </w:rPr>
        <w:t xml:space="preserve"> 7-8)</w:t>
      </w:r>
      <w:r w:rsidRPr="006C181D">
        <w:rPr>
          <w:rStyle w:val="Emphasis"/>
          <w:rFonts w:ascii="Roboto" w:hAnsi="Roboto"/>
          <w:color w:val="404040" w:themeColor="text1" w:themeTint="BF"/>
          <w:sz w:val="27"/>
          <w:szCs w:val="27"/>
        </w:rPr>
        <w:t>.</w:t>
      </w:r>
    </w:p>
    <w:p w14:paraId="151E6C96" w14:textId="77777777" w:rsidR="006C181D" w:rsidRPr="006C181D" w:rsidRDefault="006C181D" w:rsidP="006C181D">
      <w:pPr>
        <w:pStyle w:val="NormalWeb"/>
        <w:rPr>
          <w:rFonts w:ascii="Roboto" w:hAnsi="Roboto"/>
          <w:color w:val="404040" w:themeColor="text1" w:themeTint="BF"/>
          <w:sz w:val="27"/>
          <w:szCs w:val="27"/>
        </w:rPr>
      </w:pPr>
      <w:r w:rsidRPr="006C181D">
        <w:rPr>
          <w:rFonts w:ascii="Roboto" w:hAnsi="Roboto"/>
          <w:color w:val="404040" w:themeColor="text1" w:themeTint="BF"/>
          <w:sz w:val="27"/>
          <w:szCs w:val="27"/>
        </w:rPr>
        <w:t xml:space="preserve">Abraham’s incredible life of faith comes to an end, and it seems he is perfectly happy with how it turned out. He died an </w:t>
      </w:r>
      <w:r w:rsidRPr="006C181D">
        <w:rPr>
          <w:rStyle w:val="Emphasis"/>
          <w:rFonts w:ascii="Roboto" w:hAnsi="Roboto"/>
          <w:color w:val="404040" w:themeColor="text1" w:themeTint="BF"/>
          <w:sz w:val="27"/>
          <w:szCs w:val="27"/>
        </w:rPr>
        <w:t>old man</w:t>
      </w:r>
      <w:r w:rsidRPr="006C181D">
        <w:rPr>
          <w:rFonts w:ascii="Roboto" w:hAnsi="Roboto"/>
          <w:color w:val="404040" w:themeColor="text1" w:themeTint="BF"/>
          <w:sz w:val="27"/>
          <w:szCs w:val="27"/>
        </w:rPr>
        <w:t xml:space="preserve"> who was </w:t>
      </w:r>
      <w:r w:rsidRPr="006C181D">
        <w:rPr>
          <w:rStyle w:val="Emphasis"/>
          <w:rFonts w:ascii="Roboto" w:hAnsi="Roboto"/>
          <w:color w:val="404040" w:themeColor="text1" w:themeTint="BF"/>
          <w:sz w:val="27"/>
          <w:szCs w:val="27"/>
        </w:rPr>
        <w:t xml:space="preserve">satisfied with life. </w:t>
      </w:r>
      <w:r w:rsidRPr="006C181D">
        <w:rPr>
          <w:rFonts w:ascii="Roboto" w:hAnsi="Roboto"/>
          <w:color w:val="404040" w:themeColor="text1" w:themeTint="BF"/>
          <w:sz w:val="27"/>
          <w:szCs w:val="27"/>
        </w:rPr>
        <w:t>Similar language is used to describe the deaths of Isaac, David, and Job (Genesis 35:29; 1 Chronicles 29:28; Job 42:17). It would seem a major part of this was because Abraham followed God’s direction throughout his life. When Jesus offers an image of how faithfulness will be rewarded in Matthew 8, He includes an image of a great honor banquet in His kingdom where Gentiles are seated at the table of honor with Abraham, Isaac, and Jacob. This would indicate that the faith of all three is worthy of great honor. This is encouraging given that Abraham’s obedience was partial for many years and Jacob began his adult life as a deceiver.</w:t>
      </w:r>
    </w:p>
    <w:p w14:paraId="4B386373" w14:textId="77777777" w:rsidR="006C181D" w:rsidRPr="006C181D" w:rsidRDefault="006C181D" w:rsidP="006C181D">
      <w:pPr>
        <w:pStyle w:val="NormalWeb"/>
        <w:rPr>
          <w:rFonts w:ascii="Roboto" w:hAnsi="Roboto"/>
          <w:color w:val="404040" w:themeColor="text1" w:themeTint="BF"/>
          <w:sz w:val="27"/>
          <w:szCs w:val="27"/>
        </w:rPr>
      </w:pPr>
      <w:r w:rsidRPr="006C181D">
        <w:rPr>
          <w:rFonts w:ascii="Roboto" w:hAnsi="Roboto"/>
          <w:color w:val="404040" w:themeColor="text1" w:themeTint="BF"/>
          <w:sz w:val="27"/>
          <w:szCs w:val="27"/>
        </w:rPr>
        <w:t xml:space="preserve">This “happy ending” fulfilled part of God’s covenant with Abraham, that he would be blessed, and die peacefully at a </w:t>
      </w:r>
      <w:r w:rsidRPr="006C181D">
        <w:rPr>
          <w:rStyle w:val="Emphasis"/>
          <w:rFonts w:ascii="Roboto" w:hAnsi="Roboto"/>
          <w:color w:val="404040" w:themeColor="text1" w:themeTint="BF"/>
          <w:sz w:val="27"/>
          <w:szCs w:val="27"/>
        </w:rPr>
        <w:t>ripe old age</w:t>
      </w:r>
      <w:r w:rsidRPr="006C181D">
        <w:rPr>
          <w:rFonts w:ascii="Roboto" w:hAnsi="Roboto"/>
          <w:color w:val="404040" w:themeColor="text1" w:themeTint="BF"/>
          <w:sz w:val="27"/>
          <w:szCs w:val="27"/>
        </w:rPr>
        <w:t xml:space="preserve"> of </w:t>
      </w:r>
      <w:r w:rsidRPr="006C181D">
        <w:rPr>
          <w:rStyle w:val="Emphasis"/>
          <w:rFonts w:ascii="Roboto" w:hAnsi="Roboto"/>
          <w:color w:val="404040" w:themeColor="text1" w:themeTint="BF"/>
          <w:sz w:val="27"/>
          <w:szCs w:val="27"/>
        </w:rPr>
        <w:t xml:space="preserve">one hundred and seventy-five </w:t>
      </w:r>
      <w:r w:rsidRPr="006C181D">
        <w:rPr>
          <w:rFonts w:ascii="Roboto" w:hAnsi="Roboto"/>
          <w:color w:val="404040" w:themeColor="text1" w:themeTint="BF"/>
          <w:sz w:val="27"/>
          <w:szCs w:val="27"/>
        </w:rPr>
        <w:t xml:space="preserve">(Genesis 12:2, 15:15). It is interesting to note that ages were decaying after the time of Noah’s flood, but at this point </w:t>
      </w:r>
      <w:r w:rsidRPr="006C181D">
        <w:rPr>
          <w:rStyle w:val="Emphasis"/>
          <w:rFonts w:ascii="Roboto" w:hAnsi="Roboto"/>
          <w:color w:val="404040" w:themeColor="text1" w:themeTint="BF"/>
          <w:sz w:val="27"/>
          <w:szCs w:val="27"/>
        </w:rPr>
        <w:t xml:space="preserve">one hundred and seventy-five </w:t>
      </w:r>
      <w:r w:rsidRPr="006C181D">
        <w:rPr>
          <w:rFonts w:ascii="Roboto" w:hAnsi="Roboto"/>
          <w:color w:val="404040" w:themeColor="text1" w:themeTint="BF"/>
          <w:sz w:val="27"/>
          <w:szCs w:val="27"/>
        </w:rPr>
        <w:t xml:space="preserve">was considered a </w:t>
      </w:r>
      <w:r w:rsidRPr="006C181D">
        <w:rPr>
          <w:rStyle w:val="Emphasis"/>
          <w:rFonts w:ascii="Roboto" w:hAnsi="Roboto"/>
          <w:color w:val="404040" w:themeColor="text1" w:themeTint="BF"/>
          <w:sz w:val="27"/>
          <w:szCs w:val="27"/>
        </w:rPr>
        <w:t xml:space="preserve">ripe old age. </w:t>
      </w:r>
    </w:p>
    <w:p w14:paraId="4D4C0C04" w14:textId="77777777" w:rsidR="006C181D" w:rsidRPr="006C181D" w:rsidRDefault="006C181D" w:rsidP="006C181D">
      <w:pPr>
        <w:pStyle w:val="NormalWeb"/>
        <w:rPr>
          <w:rFonts w:ascii="Roboto" w:hAnsi="Roboto"/>
          <w:color w:val="404040" w:themeColor="text1" w:themeTint="BF"/>
          <w:sz w:val="27"/>
          <w:szCs w:val="27"/>
        </w:rPr>
      </w:pPr>
      <w:r w:rsidRPr="006C181D">
        <w:rPr>
          <w:rFonts w:ascii="Roboto" w:hAnsi="Roboto"/>
          <w:color w:val="404040" w:themeColor="text1" w:themeTint="BF"/>
          <w:sz w:val="27"/>
          <w:szCs w:val="27"/>
        </w:rPr>
        <w:t xml:space="preserve">Abraham’s forefather Shem, one of Noah’s three sons, lived five hundred years after he begot Abraham’s forefather </w:t>
      </w:r>
      <w:proofErr w:type="spellStart"/>
      <w:r w:rsidRPr="006C181D">
        <w:rPr>
          <w:rFonts w:ascii="Roboto" w:hAnsi="Roboto"/>
          <w:color w:val="404040" w:themeColor="text1" w:themeTint="BF"/>
          <w:sz w:val="27"/>
          <w:szCs w:val="27"/>
        </w:rPr>
        <w:t>Arphaxad</w:t>
      </w:r>
      <w:proofErr w:type="spellEnd"/>
      <w:r w:rsidRPr="006C181D">
        <w:rPr>
          <w:rFonts w:ascii="Roboto" w:hAnsi="Roboto"/>
          <w:color w:val="404040" w:themeColor="text1" w:themeTint="BF"/>
          <w:sz w:val="27"/>
          <w:szCs w:val="27"/>
        </w:rPr>
        <w:t xml:space="preserve"> (Genesis 11:11). Adding up the ages for each descendant of </w:t>
      </w:r>
      <w:proofErr w:type="spellStart"/>
      <w:r w:rsidRPr="006C181D">
        <w:rPr>
          <w:rFonts w:ascii="Roboto" w:hAnsi="Roboto"/>
          <w:color w:val="404040" w:themeColor="text1" w:themeTint="BF"/>
          <w:sz w:val="27"/>
          <w:szCs w:val="27"/>
        </w:rPr>
        <w:t>Arphaxad</w:t>
      </w:r>
      <w:proofErr w:type="spellEnd"/>
      <w:r w:rsidRPr="006C181D">
        <w:rPr>
          <w:rFonts w:ascii="Roboto" w:hAnsi="Roboto"/>
          <w:color w:val="404040" w:themeColor="text1" w:themeTint="BF"/>
          <w:sz w:val="27"/>
          <w:szCs w:val="27"/>
        </w:rPr>
        <w:t xml:space="preserve"> as listed in Genesis 11, Abraham was born 290 years after </w:t>
      </w:r>
      <w:proofErr w:type="spellStart"/>
      <w:r w:rsidRPr="006C181D">
        <w:rPr>
          <w:rFonts w:ascii="Roboto" w:hAnsi="Roboto"/>
          <w:color w:val="404040" w:themeColor="text1" w:themeTint="BF"/>
          <w:sz w:val="27"/>
          <w:szCs w:val="27"/>
        </w:rPr>
        <w:t>Arphaxad</w:t>
      </w:r>
      <w:proofErr w:type="spellEnd"/>
      <w:r w:rsidRPr="006C181D">
        <w:rPr>
          <w:rFonts w:ascii="Roboto" w:hAnsi="Roboto"/>
          <w:color w:val="404040" w:themeColor="text1" w:themeTint="BF"/>
          <w:sz w:val="27"/>
          <w:szCs w:val="27"/>
        </w:rPr>
        <w:t xml:space="preserve">, which means Abraham died 465 years after </w:t>
      </w:r>
      <w:proofErr w:type="spellStart"/>
      <w:r w:rsidRPr="006C181D">
        <w:rPr>
          <w:rFonts w:ascii="Roboto" w:hAnsi="Roboto"/>
          <w:color w:val="404040" w:themeColor="text1" w:themeTint="BF"/>
          <w:sz w:val="27"/>
          <w:szCs w:val="27"/>
        </w:rPr>
        <w:t>Arphaxad</w:t>
      </w:r>
      <w:proofErr w:type="spellEnd"/>
      <w:r w:rsidRPr="006C181D">
        <w:rPr>
          <w:rFonts w:ascii="Roboto" w:hAnsi="Roboto"/>
          <w:color w:val="404040" w:themeColor="text1" w:themeTint="BF"/>
          <w:sz w:val="27"/>
          <w:szCs w:val="27"/>
        </w:rPr>
        <w:t xml:space="preserve"> was born. Shem lived 500 years after </w:t>
      </w:r>
      <w:proofErr w:type="spellStart"/>
      <w:r w:rsidRPr="006C181D">
        <w:rPr>
          <w:rFonts w:ascii="Roboto" w:hAnsi="Roboto"/>
          <w:color w:val="404040" w:themeColor="text1" w:themeTint="BF"/>
          <w:sz w:val="27"/>
          <w:szCs w:val="27"/>
        </w:rPr>
        <w:t>Arphaxad</w:t>
      </w:r>
      <w:proofErr w:type="spellEnd"/>
      <w:r w:rsidRPr="006C181D">
        <w:rPr>
          <w:rFonts w:ascii="Roboto" w:hAnsi="Roboto"/>
          <w:color w:val="404040" w:themeColor="text1" w:themeTint="BF"/>
          <w:sz w:val="27"/>
          <w:szCs w:val="27"/>
        </w:rPr>
        <w:t xml:space="preserve"> was born (Genesis 11:11). Therefore, Abraham’s great-great-great-great-great-great-great grandfather Shem would have slightly outlived Abraham. The first three generations from Shem lived over four hundred years. Then the lifespan decayed to around two hundred. The fact that by the time of Abraham 175 was considered a </w:t>
      </w:r>
      <w:r w:rsidRPr="006C181D">
        <w:rPr>
          <w:rStyle w:val="Emphasis"/>
          <w:rFonts w:ascii="Roboto" w:hAnsi="Roboto"/>
          <w:color w:val="404040" w:themeColor="text1" w:themeTint="BF"/>
          <w:sz w:val="27"/>
          <w:szCs w:val="27"/>
        </w:rPr>
        <w:t xml:space="preserve">ripe old age </w:t>
      </w:r>
      <w:r w:rsidRPr="006C181D">
        <w:rPr>
          <w:rFonts w:ascii="Roboto" w:hAnsi="Roboto"/>
          <w:color w:val="404040" w:themeColor="text1" w:themeTint="BF"/>
          <w:sz w:val="27"/>
          <w:szCs w:val="27"/>
        </w:rPr>
        <w:t>indicates a further decay of lifespan.</w:t>
      </w:r>
    </w:p>
    <w:p w14:paraId="7975DC1A" w14:textId="77777777" w:rsidR="006C181D" w:rsidRPr="006C181D" w:rsidRDefault="006C181D" w:rsidP="006C181D">
      <w:pPr>
        <w:pStyle w:val="NormalWeb"/>
        <w:rPr>
          <w:rFonts w:ascii="Roboto" w:hAnsi="Roboto"/>
          <w:color w:val="404040" w:themeColor="text1" w:themeTint="BF"/>
          <w:sz w:val="27"/>
          <w:szCs w:val="27"/>
        </w:rPr>
      </w:pPr>
      <w:r w:rsidRPr="006C181D">
        <w:rPr>
          <w:rFonts w:ascii="Roboto" w:hAnsi="Roboto"/>
          <w:color w:val="404040" w:themeColor="text1" w:themeTint="BF"/>
          <w:sz w:val="27"/>
          <w:szCs w:val="27"/>
        </w:rPr>
        <w:t>Abraham’s grandson Joseph will live one hundred and ten years (Genesis 50:22). By the time of King David, roughly five hundred years after Joseph, the average life span was down to 70 years (Psalm 90:10). Part of this decay could have stemmed from environmental factors, since the earth at the time of Noah was destroyed by Noah’s flood (2 Peter 3:6). Degradation of the gene pool could also have played a role, since it was common for families to intermarry during this era; Abraham’s wife Sarah was his half-sister, for example (Genesis 20:12).</w:t>
      </w:r>
    </w:p>
    <w:p w14:paraId="3989CBCE" w14:textId="77777777" w:rsidR="006C181D" w:rsidRPr="006C181D" w:rsidRDefault="006C181D" w:rsidP="006C181D">
      <w:pPr>
        <w:pStyle w:val="NormalWeb"/>
        <w:rPr>
          <w:rFonts w:ascii="Roboto" w:hAnsi="Roboto"/>
          <w:color w:val="404040" w:themeColor="text1" w:themeTint="BF"/>
          <w:sz w:val="27"/>
          <w:szCs w:val="27"/>
        </w:rPr>
      </w:pPr>
      <w:r w:rsidRPr="006C181D">
        <w:rPr>
          <w:rFonts w:ascii="Roboto" w:hAnsi="Roboto"/>
          <w:color w:val="404040" w:themeColor="text1" w:themeTint="BF"/>
          <w:sz w:val="27"/>
          <w:szCs w:val="27"/>
        </w:rPr>
        <w:t xml:space="preserve">That Abraham </w:t>
      </w:r>
      <w:r w:rsidRPr="006C181D">
        <w:rPr>
          <w:rStyle w:val="Emphasis"/>
          <w:rFonts w:ascii="Roboto" w:hAnsi="Roboto"/>
          <w:color w:val="404040" w:themeColor="text1" w:themeTint="BF"/>
          <w:sz w:val="27"/>
          <w:szCs w:val="27"/>
        </w:rPr>
        <w:t xml:space="preserve">was gathered to his people </w:t>
      </w:r>
      <w:r w:rsidRPr="006C181D">
        <w:rPr>
          <w:rFonts w:ascii="Roboto" w:hAnsi="Roboto"/>
          <w:color w:val="404040" w:themeColor="text1" w:themeTint="BF"/>
          <w:sz w:val="27"/>
          <w:szCs w:val="27"/>
        </w:rPr>
        <w:t>(</w:t>
      </w:r>
      <w:proofErr w:type="spellStart"/>
      <w:r w:rsidRPr="006C181D">
        <w:rPr>
          <w:rFonts w:ascii="Roboto" w:hAnsi="Roboto"/>
          <w:color w:val="404040" w:themeColor="text1" w:themeTint="BF"/>
          <w:sz w:val="27"/>
          <w:szCs w:val="27"/>
        </w:rPr>
        <w:t>vs</w:t>
      </w:r>
      <w:proofErr w:type="spellEnd"/>
      <w:r w:rsidRPr="006C181D">
        <w:rPr>
          <w:rFonts w:ascii="Roboto" w:hAnsi="Roboto"/>
          <w:color w:val="404040" w:themeColor="text1" w:themeTint="BF"/>
          <w:sz w:val="27"/>
          <w:szCs w:val="27"/>
        </w:rPr>
        <w:t xml:space="preserve"> 8) is just a metaphorical phrase meaning that he was now among those who had died before him.</w:t>
      </w:r>
    </w:p>
    <w:p w14:paraId="765C6923" w14:textId="77777777" w:rsidR="006C181D" w:rsidRPr="006C181D" w:rsidRDefault="006C181D" w:rsidP="006C181D">
      <w:pPr>
        <w:pStyle w:val="NormalWeb"/>
        <w:rPr>
          <w:rFonts w:ascii="Roboto" w:hAnsi="Roboto"/>
          <w:color w:val="404040" w:themeColor="text1" w:themeTint="BF"/>
          <w:sz w:val="27"/>
          <w:szCs w:val="27"/>
        </w:rPr>
      </w:pPr>
      <w:r w:rsidRPr="006C181D">
        <w:rPr>
          <w:rStyle w:val="Emphasis"/>
          <w:rFonts w:ascii="Roboto" w:hAnsi="Roboto"/>
          <w:color w:val="404040" w:themeColor="text1" w:themeTint="BF"/>
          <w:sz w:val="27"/>
          <w:szCs w:val="27"/>
        </w:rPr>
        <w:t>Then</w:t>
      </w:r>
      <w:r w:rsidRPr="006C181D">
        <w:rPr>
          <w:rFonts w:ascii="Roboto" w:hAnsi="Roboto"/>
          <w:color w:val="404040" w:themeColor="text1" w:themeTint="BF"/>
          <w:sz w:val="27"/>
          <w:szCs w:val="27"/>
        </w:rPr>
        <w:t xml:space="preserve"> Abraham’s </w:t>
      </w:r>
      <w:r w:rsidRPr="006C181D">
        <w:rPr>
          <w:rStyle w:val="Emphasis"/>
          <w:rFonts w:ascii="Roboto" w:hAnsi="Roboto"/>
          <w:color w:val="404040" w:themeColor="text1" w:themeTint="BF"/>
          <w:sz w:val="27"/>
          <w:szCs w:val="27"/>
        </w:rPr>
        <w:t xml:space="preserve">sons Isaac and Ishmael buried him in the cave of </w:t>
      </w:r>
      <w:proofErr w:type="spellStart"/>
      <w:r w:rsidRPr="006C181D">
        <w:rPr>
          <w:rStyle w:val="Emphasis"/>
          <w:rFonts w:ascii="Roboto" w:hAnsi="Roboto"/>
          <w:color w:val="404040" w:themeColor="text1" w:themeTint="BF"/>
          <w:sz w:val="27"/>
          <w:szCs w:val="27"/>
        </w:rPr>
        <w:t>Machpelah</w:t>
      </w:r>
      <w:proofErr w:type="spellEnd"/>
      <w:r w:rsidRPr="006C181D">
        <w:rPr>
          <w:rStyle w:val="Emphasis"/>
          <w:rFonts w:ascii="Roboto" w:hAnsi="Roboto"/>
          <w:color w:val="404040" w:themeColor="text1" w:themeTint="BF"/>
          <w:sz w:val="27"/>
          <w:szCs w:val="27"/>
        </w:rPr>
        <w:t xml:space="preserve">, in the field of Ephron the son of Zohar the Hittite, facing </w:t>
      </w:r>
      <w:proofErr w:type="spellStart"/>
      <w:r w:rsidRPr="006C181D">
        <w:rPr>
          <w:rStyle w:val="Emphasis"/>
          <w:rFonts w:ascii="Roboto" w:hAnsi="Roboto"/>
          <w:color w:val="404040" w:themeColor="text1" w:themeTint="BF"/>
          <w:sz w:val="27"/>
          <w:szCs w:val="27"/>
        </w:rPr>
        <w:t>Mamre</w:t>
      </w:r>
      <w:proofErr w:type="spellEnd"/>
      <w:r w:rsidRPr="006C181D">
        <w:rPr>
          <w:rStyle w:val="Emphasis"/>
          <w:rFonts w:ascii="Roboto" w:hAnsi="Roboto"/>
          <w:color w:val="404040" w:themeColor="text1" w:themeTint="BF"/>
          <w:sz w:val="27"/>
          <w:szCs w:val="27"/>
        </w:rPr>
        <w:t xml:space="preserve">, the field which Abraham purchased from the sons of </w:t>
      </w:r>
      <w:proofErr w:type="spellStart"/>
      <w:r w:rsidRPr="006C181D">
        <w:rPr>
          <w:rStyle w:val="Emphasis"/>
          <w:rFonts w:ascii="Roboto" w:hAnsi="Roboto"/>
          <w:color w:val="404040" w:themeColor="text1" w:themeTint="BF"/>
          <w:sz w:val="27"/>
          <w:szCs w:val="27"/>
        </w:rPr>
        <w:t>Heth</w:t>
      </w:r>
      <w:proofErr w:type="spellEnd"/>
      <w:r w:rsidRPr="006C181D">
        <w:rPr>
          <w:rStyle w:val="Emphasis"/>
          <w:rFonts w:ascii="Roboto" w:hAnsi="Roboto"/>
          <w:color w:val="404040" w:themeColor="text1" w:themeTint="BF"/>
          <w:sz w:val="27"/>
          <w:szCs w:val="27"/>
        </w:rPr>
        <w:t xml:space="preserve">; there Abraham was buried with Sarah his wife </w:t>
      </w:r>
      <w:r w:rsidRPr="006C181D">
        <w:rPr>
          <w:rFonts w:ascii="Roboto" w:hAnsi="Roboto"/>
          <w:color w:val="404040" w:themeColor="text1" w:themeTint="BF"/>
          <w:sz w:val="27"/>
          <w:szCs w:val="27"/>
        </w:rPr>
        <w:t>(</w:t>
      </w:r>
      <w:proofErr w:type="spellStart"/>
      <w:r w:rsidRPr="006C181D">
        <w:rPr>
          <w:rFonts w:ascii="Roboto" w:hAnsi="Roboto"/>
          <w:color w:val="404040" w:themeColor="text1" w:themeTint="BF"/>
          <w:sz w:val="27"/>
          <w:szCs w:val="27"/>
        </w:rPr>
        <w:t>vv</w:t>
      </w:r>
      <w:proofErr w:type="spellEnd"/>
      <w:r w:rsidRPr="006C181D">
        <w:rPr>
          <w:rFonts w:ascii="Roboto" w:hAnsi="Roboto"/>
          <w:color w:val="404040" w:themeColor="text1" w:themeTint="BF"/>
          <w:sz w:val="27"/>
          <w:szCs w:val="27"/>
        </w:rPr>
        <w:t xml:space="preserve"> 9-10)</w:t>
      </w:r>
      <w:r w:rsidRPr="006C181D">
        <w:rPr>
          <w:rStyle w:val="Emphasis"/>
          <w:rFonts w:ascii="Roboto" w:hAnsi="Roboto"/>
          <w:color w:val="404040" w:themeColor="text1" w:themeTint="BF"/>
          <w:sz w:val="27"/>
          <w:szCs w:val="27"/>
        </w:rPr>
        <w:t>.</w:t>
      </w:r>
      <w:r w:rsidRPr="006C181D">
        <w:rPr>
          <w:rFonts w:ascii="Roboto" w:hAnsi="Roboto"/>
          <w:color w:val="404040" w:themeColor="text1" w:themeTint="BF"/>
          <w:sz w:val="27"/>
          <w:szCs w:val="27"/>
        </w:rPr>
        <w:t xml:space="preserve"> This calls back to the episode in Genesis 23. When Sarah died, Abraham went to the Hittites and purchased a </w:t>
      </w:r>
      <w:r w:rsidRPr="006C181D">
        <w:rPr>
          <w:rStyle w:val="Emphasis"/>
          <w:rFonts w:ascii="Roboto" w:hAnsi="Roboto"/>
          <w:color w:val="404040" w:themeColor="text1" w:themeTint="BF"/>
          <w:sz w:val="27"/>
          <w:szCs w:val="27"/>
        </w:rPr>
        <w:t>field</w:t>
      </w:r>
      <w:r w:rsidRPr="006C181D">
        <w:rPr>
          <w:rFonts w:ascii="Roboto" w:hAnsi="Roboto"/>
          <w:color w:val="404040" w:themeColor="text1" w:themeTint="BF"/>
          <w:sz w:val="27"/>
          <w:szCs w:val="27"/>
        </w:rPr>
        <w:t xml:space="preserve"> owned by </w:t>
      </w:r>
      <w:r w:rsidRPr="006C181D">
        <w:rPr>
          <w:rStyle w:val="Emphasis"/>
          <w:rFonts w:ascii="Roboto" w:hAnsi="Roboto"/>
          <w:color w:val="404040" w:themeColor="text1" w:themeTint="BF"/>
          <w:sz w:val="27"/>
          <w:szCs w:val="27"/>
        </w:rPr>
        <w:t>Ephron</w:t>
      </w:r>
      <w:r w:rsidRPr="006C181D">
        <w:rPr>
          <w:rFonts w:ascii="Roboto" w:hAnsi="Roboto"/>
          <w:color w:val="404040" w:themeColor="text1" w:themeTint="BF"/>
          <w:sz w:val="27"/>
          <w:szCs w:val="27"/>
        </w:rPr>
        <w:t xml:space="preserve"> the son of </w:t>
      </w:r>
      <w:r w:rsidRPr="006C181D">
        <w:rPr>
          <w:rStyle w:val="Emphasis"/>
          <w:rFonts w:ascii="Roboto" w:hAnsi="Roboto"/>
          <w:color w:val="404040" w:themeColor="text1" w:themeTint="BF"/>
          <w:sz w:val="27"/>
          <w:szCs w:val="27"/>
        </w:rPr>
        <w:t>Zohar.</w:t>
      </w:r>
      <w:r w:rsidRPr="006C181D">
        <w:rPr>
          <w:rFonts w:ascii="Roboto" w:hAnsi="Roboto"/>
          <w:color w:val="404040" w:themeColor="text1" w:themeTint="BF"/>
          <w:sz w:val="27"/>
          <w:szCs w:val="27"/>
        </w:rPr>
        <w:t xml:space="preserve"> The </w:t>
      </w:r>
      <w:r w:rsidRPr="006C181D">
        <w:rPr>
          <w:rStyle w:val="Emphasis"/>
          <w:rFonts w:ascii="Roboto" w:hAnsi="Roboto"/>
          <w:color w:val="404040" w:themeColor="text1" w:themeTint="BF"/>
          <w:sz w:val="27"/>
          <w:szCs w:val="27"/>
        </w:rPr>
        <w:t>field</w:t>
      </w:r>
      <w:r w:rsidRPr="006C181D">
        <w:rPr>
          <w:rFonts w:ascii="Roboto" w:hAnsi="Roboto"/>
          <w:color w:val="404040" w:themeColor="text1" w:themeTint="BF"/>
          <w:sz w:val="27"/>
          <w:szCs w:val="27"/>
        </w:rPr>
        <w:t xml:space="preserve"> was </w:t>
      </w:r>
      <w:r w:rsidRPr="006C181D">
        <w:rPr>
          <w:rStyle w:val="Emphasis"/>
          <w:rFonts w:ascii="Roboto" w:hAnsi="Roboto"/>
          <w:color w:val="404040" w:themeColor="text1" w:themeTint="BF"/>
          <w:sz w:val="27"/>
          <w:szCs w:val="27"/>
        </w:rPr>
        <w:t xml:space="preserve">facing </w:t>
      </w:r>
      <w:proofErr w:type="spellStart"/>
      <w:r w:rsidRPr="006C181D">
        <w:rPr>
          <w:rStyle w:val="Emphasis"/>
          <w:rFonts w:ascii="Roboto" w:hAnsi="Roboto"/>
          <w:color w:val="404040" w:themeColor="text1" w:themeTint="BF"/>
          <w:sz w:val="27"/>
          <w:szCs w:val="27"/>
        </w:rPr>
        <w:t>Mamre</w:t>
      </w:r>
      <w:proofErr w:type="spellEnd"/>
      <w:r w:rsidRPr="006C181D">
        <w:rPr>
          <w:rFonts w:ascii="Roboto" w:hAnsi="Roboto"/>
          <w:color w:val="404040" w:themeColor="text1" w:themeTint="BF"/>
          <w:sz w:val="27"/>
          <w:szCs w:val="27"/>
        </w:rPr>
        <w:t xml:space="preserve">, which was where Abraham settled near the oak trees there, where he built an altar, and where </w:t>
      </w:r>
      <w:proofErr w:type="gramStart"/>
      <w:r w:rsidRPr="006C181D">
        <w:rPr>
          <w:rFonts w:ascii="Roboto" w:hAnsi="Roboto"/>
          <w:color w:val="404040" w:themeColor="text1" w:themeTint="BF"/>
          <w:sz w:val="27"/>
          <w:szCs w:val="27"/>
        </w:rPr>
        <w:t>he was visited by God</w:t>
      </w:r>
      <w:proofErr w:type="gramEnd"/>
      <w:r w:rsidRPr="006C181D">
        <w:rPr>
          <w:rFonts w:ascii="Roboto" w:hAnsi="Roboto"/>
          <w:color w:val="404040" w:themeColor="text1" w:themeTint="BF"/>
          <w:sz w:val="27"/>
          <w:szCs w:val="27"/>
        </w:rPr>
        <w:t xml:space="preserve"> and told that he would have a son with Sarah.</w:t>
      </w:r>
    </w:p>
    <w:p w14:paraId="523A529C" w14:textId="77777777" w:rsidR="006C181D" w:rsidRPr="006C181D" w:rsidRDefault="006C181D" w:rsidP="006C181D">
      <w:pPr>
        <w:pStyle w:val="NormalWeb"/>
        <w:rPr>
          <w:rFonts w:ascii="Roboto" w:hAnsi="Roboto"/>
          <w:color w:val="404040" w:themeColor="text1" w:themeTint="BF"/>
          <w:sz w:val="27"/>
          <w:szCs w:val="27"/>
        </w:rPr>
      </w:pPr>
      <w:r w:rsidRPr="006C181D">
        <w:rPr>
          <w:rFonts w:ascii="Roboto" w:hAnsi="Roboto"/>
          <w:color w:val="404040" w:themeColor="text1" w:themeTint="BF"/>
          <w:sz w:val="27"/>
          <w:szCs w:val="27"/>
        </w:rPr>
        <w:t xml:space="preserve">At the end of the </w:t>
      </w:r>
      <w:r w:rsidRPr="006C181D">
        <w:rPr>
          <w:rStyle w:val="Emphasis"/>
          <w:rFonts w:ascii="Roboto" w:hAnsi="Roboto"/>
          <w:color w:val="404040" w:themeColor="text1" w:themeTint="BF"/>
          <w:sz w:val="27"/>
          <w:szCs w:val="27"/>
        </w:rPr>
        <w:t>field of Ephron</w:t>
      </w:r>
      <w:r w:rsidRPr="006C181D">
        <w:rPr>
          <w:rFonts w:ascii="Roboto" w:hAnsi="Roboto"/>
          <w:color w:val="404040" w:themeColor="text1" w:themeTint="BF"/>
          <w:sz w:val="27"/>
          <w:szCs w:val="27"/>
        </w:rPr>
        <w:t xml:space="preserve"> was the </w:t>
      </w:r>
      <w:r w:rsidRPr="006C181D">
        <w:rPr>
          <w:rStyle w:val="Emphasis"/>
          <w:rFonts w:ascii="Roboto" w:hAnsi="Roboto"/>
          <w:color w:val="404040" w:themeColor="text1" w:themeTint="BF"/>
          <w:sz w:val="27"/>
          <w:szCs w:val="27"/>
        </w:rPr>
        <w:t xml:space="preserve">cave of </w:t>
      </w:r>
      <w:proofErr w:type="spellStart"/>
      <w:r w:rsidRPr="006C181D">
        <w:rPr>
          <w:rStyle w:val="Emphasis"/>
          <w:rFonts w:ascii="Roboto" w:hAnsi="Roboto"/>
          <w:color w:val="404040" w:themeColor="text1" w:themeTint="BF"/>
          <w:sz w:val="27"/>
          <w:szCs w:val="27"/>
        </w:rPr>
        <w:t>Machpelah</w:t>
      </w:r>
      <w:proofErr w:type="spellEnd"/>
      <w:r w:rsidRPr="006C181D">
        <w:rPr>
          <w:rFonts w:ascii="Roboto" w:hAnsi="Roboto"/>
          <w:color w:val="404040" w:themeColor="text1" w:themeTint="BF"/>
          <w:sz w:val="27"/>
          <w:szCs w:val="27"/>
        </w:rPr>
        <w:t xml:space="preserve"> where Abraham </w:t>
      </w:r>
      <w:r w:rsidRPr="006C181D">
        <w:rPr>
          <w:rStyle w:val="Emphasis"/>
          <w:rFonts w:ascii="Roboto" w:hAnsi="Roboto"/>
          <w:color w:val="404040" w:themeColor="text1" w:themeTint="BF"/>
          <w:sz w:val="27"/>
          <w:szCs w:val="27"/>
        </w:rPr>
        <w:t>buried</w:t>
      </w:r>
      <w:r w:rsidRPr="006C181D">
        <w:rPr>
          <w:rFonts w:ascii="Roboto" w:hAnsi="Roboto"/>
          <w:color w:val="404040" w:themeColor="text1" w:themeTint="BF"/>
          <w:sz w:val="27"/>
          <w:szCs w:val="27"/>
        </w:rPr>
        <w:t xml:space="preserve"> Sarah. Now he too was laid to rest in this same cave, together with his beloved wife Sarah. This cave was where Isaac was ultimately buried too, as was Jacob (Genesis 49:29-32).</w:t>
      </w:r>
    </w:p>
    <w:p w14:paraId="227FFDEB" w14:textId="77777777" w:rsidR="006C181D" w:rsidRPr="006C181D" w:rsidRDefault="006C181D" w:rsidP="006C181D">
      <w:pPr>
        <w:pStyle w:val="NormalWeb"/>
        <w:rPr>
          <w:rFonts w:ascii="Roboto" w:hAnsi="Roboto"/>
          <w:color w:val="404040" w:themeColor="text1" w:themeTint="BF"/>
          <w:sz w:val="27"/>
          <w:szCs w:val="27"/>
        </w:rPr>
      </w:pPr>
      <w:r w:rsidRPr="006C181D">
        <w:rPr>
          <w:rFonts w:ascii="Roboto" w:hAnsi="Roboto"/>
          <w:color w:val="404040" w:themeColor="text1" w:themeTint="BF"/>
          <w:sz w:val="27"/>
          <w:szCs w:val="27"/>
        </w:rPr>
        <w:t xml:space="preserve">It is noteworthy that Ishmael was present for Abraham’s burial. Both of Abraham’s </w:t>
      </w:r>
      <w:r w:rsidRPr="006C181D">
        <w:rPr>
          <w:rStyle w:val="Emphasis"/>
          <w:rFonts w:ascii="Roboto" w:hAnsi="Roboto"/>
          <w:color w:val="404040" w:themeColor="text1" w:themeTint="BF"/>
          <w:sz w:val="27"/>
          <w:szCs w:val="27"/>
        </w:rPr>
        <w:t xml:space="preserve">sons Isaac and Ishmael buried him </w:t>
      </w:r>
      <w:r w:rsidRPr="006C181D">
        <w:rPr>
          <w:rFonts w:ascii="Roboto" w:hAnsi="Roboto"/>
          <w:color w:val="404040" w:themeColor="text1" w:themeTint="BF"/>
          <w:sz w:val="27"/>
          <w:szCs w:val="27"/>
        </w:rPr>
        <w:t>(</w:t>
      </w:r>
      <w:proofErr w:type="spellStart"/>
      <w:r w:rsidRPr="006C181D">
        <w:rPr>
          <w:rFonts w:ascii="Roboto" w:hAnsi="Roboto"/>
          <w:color w:val="404040" w:themeColor="text1" w:themeTint="BF"/>
          <w:sz w:val="27"/>
          <w:szCs w:val="27"/>
        </w:rPr>
        <w:t>vs</w:t>
      </w:r>
      <w:proofErr w:type="spellEnd"/>
      <w:r w:rsidRPr="006C181D">
        <w:rPr>
          <w:rFonts w:ascii="Roboto" w:hAnsi="Roboto"/>
          <w:color w:val="404040" w:themeColor="text1" w:themeTint="BF"/>
          <w:sz w:val="27"/>
          <w:szCs w:val="27"/>
        </w:rPr>
        <w:t xml:space="preserve"> 9)</w:t>
      </w:r>
      <w:r w:rsidRPr="006C181D">
        <w:rPr>
          <w:rStyle w:val="Emphasis"/>
          <w:rFonts w:ascii="Roboto" w:hAnsi="Roboto"/>
          <w:color w:val="404040" w:themeColor="text1" w:themeTint="BF"/>
          <w:sz w:val="27"/>
          <w:szCs w:val="27"/>
        </w:rPr>
        <w:t>.</w:t>
      </w:r>
      <w:r w:rsidRPr="006C181D">
        <w:rPr>
          <w:rFonts w:ascii="Roboto" w:hAnsi="Roboto"/>
          <w:color w:val="404040" w:themeColor="text1" w:themeTint="BF"/>
          <w:sz w:val="27"/>
          <w:szCs w:val="27"/>
        </w:rPr>
        <w:t xml:space="preserve"> Ishmael had been sent away from Abraham’s household when he was a young man. He grew up in the wilderness of </w:t>
      </w:r>
      <w:proofErr w:type="spellStart"/>
      <w:r w:rsidRPr="006C181D">
        <w:rPr>
          <w:rFonts w:ascii="Roboto" w:hAnsi="Roboto"/>
          <w:color w:val="404040" w:themeColor="text1" w:themeTint="BF"/>
          <w:sz w:val="27"/>
          <w:szCs w:val="27"/>
        </w:rPr>
        <w:t>Paran</w:t>
      </w:r>
      <w:proofErr w:type="spellEnd"/>
      <w:r w:rsidRPr="006C181D">
        <w:rPr>
          <w:rFonts w:ascii="Roboto" w:hAnsi="Roboto"/>
          <w:color w:val="404040" w:themeColor="text1" w:themeTint="BF"/>
          <w:sz w:val="27"/>
          <w:szCs w:val="27"/>
        </w:rPr>
        <w:t xml:space="preserve"> (a large desert in the eastern Sinai Peninsula) and became an archer (Genesis 21:20-21). However, the death of his father reunited him with his half-brother Isaac, and the pair peacefully buried him. Although later in time there is record of war between descendants of Ishmael and descendants of Isaac, there is no biblical account of strife between Hebrews and </w:t>
      </w:r>
      <w:proofErr w:type="spellStart"/>
      <w:r w:rsidRPr="006C181D">
        <w:rPr>
          <w:rFonts w:ascii="Roboto" w:hAnsi="Roboto"/>
          <w:color w:val="404040" w:themeColor="text1" w:themeTint="BF"/>
          <w:sz w:val="27"/>
          <w:szCs w:val="27"/>
        </w:rPr>
        <w:t>Ishmaelites</w:t>
      </w:r>
      <w:proofErr w:type="spellEnd"/>
      <w:r w:rsidRPr="006C181D">
        <w:rPr>
          <w:rFonts w:ascii="Roboto" w:hAnsi="Roboto"/>
          <w:color w:val="404040" w:themeColor="text1" w:themeTint="BF"/>
          <w:sz w:val="27"/>
          <w:szCs w:val="27"/>
        </w:rPr>
        <w:t xml:space="preserve">. This would indicate that there was peace </w:t>
      </w:r>
      <w:proofErr w:type="gramStart"/>
      <w:r w:rsidRPr="006C181D">
        <w:rPr>
          <w:rFonts w:ascii="Roboto" w:hAnsi="Roboto"/>
          <w:color w:val="404040" w:themeColor="text1" w:themeTint="BF"/>
          <w:sz w:val="27"/>
          <w:szCs w:val="27"/>
        </w:rPr>
        <w:t>among</w:t>
      </w:r>
      <w:proofErr w:type="gramEnd"/>
      <w:r w:rsidRPr="006C181D">
        <w:rPr>
          <w:rFonts w:ascii="Roboto" w:hAnsi="Roboto"/>
          <w:color w:val="404040" w:themeColor="text1" w:themeTint="BF"/>
          <w:sz w:val="27"/>
          <w:szCs w:val="27"/>
        </w:rPr>
        <w:t xml:space="preserve"> the two branches of Abraham for some time.</w:t>
      </w:r>
    </w:p>
    <w:p w14:paraId="233CF2A5" w14:textId="77777777" w:rsidR="006C181D" w:rsidRPr="006C181D" w:rsidRDefault="006C181D" w:rsidP="006C181D">
      <w:pPr>
        <w:pStyle w:val="NormalWeb"/>
        <w:rPr>
          <w:rFonts w:ascii="Roboto" w:hAnsi="Roboto"/>
          <w:color w:val="404040" w:themeColor="text1" w:themeTint="BF"/>
          <w:sz w:val="27"/>
          <w:szCs w:val="27"/>
        </w:rPr>
      </w:pPr>
      <w:r w:rsidRPr="006C181D">
        <w:rPr>
          <w:rFonts w:ascii="Roboto" w:hAnsi="Roboto"/>
          <w:color w:val="404040" w:themeColor="text1" w:themeTint="BF"/>
          <w:sz w:val="27"/>
          <w:szCs w:val="27"/>
        </w:rPr>
        <w:t xml:space="preserve">With the </w:t>
      </w:r>
      <w:r w:rsidRPr="006C181D">
        <w:rPr>
          <w:rStyle w:val="Emphasis"/>
          <w:rFonts w:ascii="Roboto" w:hAnsi="Roboto"/>
          <w:color w:val="404040" w:themeColor="text1" w:themeTint="BF"/>
          <w:sz w:val="27"/>
          <w:szCs w:val="27"/>
        </w:rPr>
        <w:t>death of Abraham</w:t>
      </w:r>
      <w:r w:rsidRPr="006C181D">
        <w:rPr>
          <w:rFonts w:ascii="Roboto" w:hAnsi="Roboto"/>
          <w:color w:val="404040" w:themeColor="text1" w:themeTint="BF"/>
          <w:sz w:val="27"/>
          <w:szCs w:val="27"/>
        </w:rPr>
        <w:t xml:space="preserve">, the saga of God’s covenant continues with Isaac, whom </w:t>
      </w:r>
      <w:r w:rsidRPr="006C181D">
        <w:rPr>
          <w:rStyle w:val="Emphasis"/>
          <w:rFonts w:ascii="Roboto" w:hAnsi="Roboto"/>
          <w:color w:val="404040" w:themeColor="text1" w:themeTint="BF"/>
          <w:sz w:val="27"/>
          <w:szCs w:val="27"/>
        </w:rPr>
        <w:t>God</w:t>
      </w:r>
      <w:r w:rsidRPr="006C181D">
        <w:rPr>
          <w:rFonts w:ascii="Roboto" w:hAnsi="Roboto"/>
          <w:color w:val="404040" w:themeColor="text1" w:themeTint="BF"/>
          <w:sz w:val="27"/>
          <w:szCs w:val="27"/>
        </w:rPr>
        <w:t xml:space="preserve"> </w:t>
      </w:r>
      <w:r w:rsidRPr="006C181D">
        <w:rPr>
          <w:rStyle w:val="Emphasis"/>
          <w:rFonts w:ascii="Roboto" w:hAnsi="Roboto"/>
          <w:color w:val="404040" w:themeColor="text1" w:themeTint="BF"/>
          <w:sz w:val="27"/>
          <w:szCs w:val="27"/>
        </w:rPr>
        <w:t xml:space="preserve">blessed </w:t>
      </w:r>
      <w:r w:rsidRPr="006C181D">
        <w:rPr>
          <w:rFonts w:ascii="Roboto" w:hAnsi="Roboto"/>
          <w:color w:val="404040" w:themeColor="text1" w:themeTint="BF"/>
          <w:sz w:val="27"/>
          <w:szCs w:val="27"/>
        </w:rPr>
        <w:t>(</w:t>
      </w:r>
      <w:proofErr w:type="spellStart"/>
      <w:r w:rsidRPr="006C181D">
        <w:rPr>
          <w:rFonts w:ascii="Roboto" w:hAnsi="Roboto"/>
          <w:color w:val="404040" w:themeColor="text1" w:themeTint="BF"/>
          <w:sz w:val="27"/>
          <w:szCs w:val="27"/>
        </w:rPr>
        <w:t>vs</w:t>
      </w:r>
      <w:proofErr w:type="spellEnd"/>
      <w:r w:rsidRPr="006C181D">
        <w:rPr>
          <w:rFonts w:ascii="Roboto" w:hAnsi="Roboto"/>
          <w:color w:val="404040" w:themeColor="text1" w:themeTint="BF"/>
          <w:sz w:val="27"/>
          <w:szCs w:val="27"/>
        </w:rPr>
        <w:t xml:space="preserve"> 11)</w:t>
      </w:r>
      <w:r w:rsidRPr="006C181D">
        <w:rPr>
          <w:rStyle w:val="Emphasis"/>
          <w:rFonts w:ascii="Roboto" w:hAnsi="Roboto"/>
          <w:color w:val="404040" w:themeColor="text1" w:themeTint="BF"/>
          <w:sz w:val="27"/>
          <w:szCs w:val="27"/>
        </w:rPr>
        <w:t xml:space="preserve">. </w:t>
      </w:r>
      <w:r w:rsidRPr="006C181D">
        <w:rPr>
          <w:rFonts w:ascii="Roboto" w:hAnsi="Roboto"/>
          <w:color w:val="404040" w:themeColor="text1" w:themeTint="BF"/>
          <w:sz w:val="27"/>
          <w:szCs w:val="27"/>
        </w:rPr>
        <w:t xml:space="preserve">The blessing appears to include an appointment of birthright, that Isaac would be the heir responsible to govern the family. </w:t>
      </w:r>
      <w:r w:rsidRPr="006C181D">
        <w:rPr>
          <w:rStyle w:val="Emphasis"/>
          <w:rFonts w:ascii="Roboto" w:hAnsi="Roboto"/>
          <w:color w:val="404040" w:themeColor="text1" w:themeTint="BF"/>
          <w:sz w:val="27"/>
          <w:szCs w:val="27"/>
        </w:rPr>
        <w:t> </w:t>
      </w:r>
      <w:r w:rsidRPr="006C181D">
        <w:rPr>
          <w:rFonts w:ascii="Roboto" w:hAnsi="Roboto"/>
          <w:color w:val="404040" w:themeColor="text1" w:themeTint="BF"/>
          <w:sz w:val="27"/>
          <w:szCs w:val="27"/>
        </w:rPr>
        <w:t xml:space="preserve">Isaac lived </w:t>
      </w:r>
      <w:r w:rsidRPr="006C181D">
        <w:rPr>
          <w:rStyle w:val="Emphasis"/>
          <w:rFonts w:ascii="Roboto" w:hAnsi="Roboto"/>
          <w:color w:val="404040" w:themeColor="text1" w:themeTint="BF"/>
          <w:sz w:val="27"/>
          <w:szCs w:val="27"/>
        </w:rPr>
        <w:t>by</w:t>
      </w:r>
      <w:r w:rsidRPr="006C181D">
        <w:rPr>
          <w:rFonts w:ascii="Roboto" w:hAnsi="Roboto"/>
          <w:color w:val="404040" w:themeColor="text1" w:themeTint="BF"/>
          <w:sz w:val="27"/>
          <w:szCs w:val="27"/>
        </w:rPr>
        <w:t xml:space="preserve"> </w:t>
      </w:r>
      <w:r w:rsidRPr="006C181D">
        <w:rPr>
          <w:rStyle w:val="Emphasis"/>
          <w:rFonts w:ascii="Roboto" w:hAnsi="Roboto"/>
          <w:color w:val="404040" w:themeColor="text1" w:themeTint="BF"/>
          <w:sz w:val="27"/>
          <w:szCs w:val="27"/>
        </w:rPr>
        <w:t>Beer-</w:t>
      </w:r>
      <w:proofErr w:type="spellStart"/>
      <w:r w:rsidRPr="006C181D">
        <w:rPr>
          <w:rStyle w:val="Emphasis"/>
          <w:rFonts w:ascii="Roboto" w:hAnsi="Roboto"/>
          <w:color w:val="404040" w:themeColor="text1" w:themeTint="BF"/>
          <w:sz w:val="27"/>
          <w:szCs w:val="27"/>
        </w:rPr>
        <w:t>lahai</w:t>
      </w:r>
      <w:proofErr w:type="spellEnd"/>
      <w:r w:rsidRPr="006C181D">
        <w:rPr>
          <w:rStyle w:val="Emphasis"/>
          <w:rFonts w:ascii="Roboto" w:hAnsi="Roboto"/>
          <w:color w:val="404040" w:themeColor="text1" w:themeTint="BF"/>
          <w:sz w:val="27"/>
          <w:szCs w:val="27"/>
        </w:rPr>
        <w:t>-</w:t>
      </w:r>
      <w:proofErr w:type="spellStart"/>
      <w:r w:rsidRPr="006C181D">
        <w:rPr>
          <w:rStyle w:val="Emphasis"/>
          <w:rFonts w:ascii="Roboto" w:hAnsi="Roboto"/>
          <w:color w:val="404040" w:themeColor="text1" w:themeTint="BF"/>
          <w:sz w:val="27"/>
          <w:szCs w:val="27"/>
        </w:rPr>
        <w:t>roi</w:t>
      </w:r>
      <w:proofErr w:type="spellEnd"/>
      <w:r w:rsidRPr="006C181D">
        <w:rPr>
          <w:rStyle w:val="Emphasis"/>
          <w:rFonts w:ascii="Roboto" w:hAnsi="Roboto"/>
          <w:color w:val="404040" w:themeColor="text1" w:themeTint="BF"/>
          <w:sz w:val="27"/>
          <w:szCs w:val="27"/>
        </w:rPr>
        <w:t xml:space="preserve"> </w:t>
      </w:r>
      <w:r w:rsidRPr="006C181D">
        <w:rPr>
          <w:rFonts w:ascii="Roboto" w:hAnsi="Roboto"/>
          <w:color w:val="404040" w:themeColor="text1" w:themeTint="BF"/>
          <w:sz w:val="27"/>
          <w:szCs w:val="27"/>
        </w:rPr>
        <w:t>(</w:t>
      </w:r>
      <w:proofErr w:type="spellStart"/>
      <w:r w:rsidRPr="006C181D">
        <w:rPr>
          <w:rFonts w:ascii="Roboto" w:hAnsi="Roboto"/>
          <w:color w:val="404040" w:themeColor="text1" w:themeTint="BF"/>
          <w:sz w:val="27"/>
          <w:szCs w:val="27"/>
        </w:rPr>
        <w:t>vs</w:t>
      </w:r>
      <w:proofErr w:type="spellEnd"/>
      <w:r w:rsidRPr="006C181D">
        <w:rPr>
          <w:rFonts w:ascii="Roboto" w:hAnsi="Roboto"/>
          <w:color w:val="404040" w:themeColor="text1" w:themeTint="BF"/>
          <w:sz w:val="27"/>
          <w:szCs w:val="27"/>
        </w:rPr>
        <w:t xml:space="preserve"> 11)</w:t>
      </w:r>
      <w:r w:rsidRPr="006C181D">
        <w:rPr>
          <w:rStyle w:val="Emphasis"/>
          <w:rFonts w:ascii="Roboto" w:hAnsi="Roboto"/>
          <w:color w:val="404040" w:themeColor="text1" w:themeTint="BF"/>
          <w:sz w:val="27"/>
          <w:szCs w:val="27"/>
        </w:rPr>
        <w:t>. Beer-</w:t>
      </w:r>
      <w:proofErr w:type="spellStart"/>
      <w:r w:rsidRPr="006C181D">
        <w:rPr>
          <w:rStyle w:val="Emphasis"/>
          <w:rFonts w:ascii="Roboto" w:hAnsi="Roboto"/>
          <w:color w:val="404040" w:themeColor="text1" w:themeTint="BF"/>
          <w:sz w:val="27"/>
          <w:szCs w:val="27"/>
        </w:rPr>
        <w:t>lahai</w:t>
      </w:r>
      <w:proofErr w:type="spellEnd"/>
      <w:r w:rsidRPr="006C181D">
        <w:rPr>
          <w:rStyle w:val="Emphasis"/>
          <w:rFonts w:ascii="Roboto" w:hAnsi="Roboto"/>
          <w:color w:val="404040" w:themeColor="text1" w:themeTint="BF"/>
          <w:sz w:val="27"/>
          <w:szCs w:val="27"/>
        </w:rPr>
        <w:t>-</w:t>
      </w:r>
      <w:proofErr w:type="spellStart"/>
      <w:r w:rsidRPr="006C181D">
        <w:rPr>
          <w:rStyle w:val="Emphasis"/>
          <w:rFonts w:ascii="Roboto" w:hAnsi="Roboto"/>
          <w:color w:val="404040" w:themeColor="text1" w:themeTint="BF"/>
          <w:sz w:val="27"/>
          <w:szCs w:val="27"/>
        </w:rPr>
        <w:t>roi</w:t>
      </w:r>
      <w:proofErr w:type="spellEnd"/>
      <w:r w:rsidRPr="006C181D">
        <w:rPr>
          <w:rFonts w:ascii="Roboto" w:hAnsi="Roboto"/>
          <w:color w:val="404040" w:themeColor="text1" w:themeTint="BF"/>
          <w:sz w:val="27"/>
          <w:szCs w:val="27"/>
        </w:rPr>
        <w:t xml:space="preserve"> was a well in the south of Canaan in the Negev, a desert region (Genesis 16:14). The well’s name means “the well of the living one who sees me,” so called by Hagar when God spoke to her there. This was where Isaac and Rebekah first met and were married  (Genesis 24:62-67). </w:t>
      </w:r>
      <w:hyperlink r:id="rId6" w:history="1">
        <w:r w:rsidRPr="006C181D">
          <w:rPr>
            <w:rStyle w:val="Hyperlink"/>
            <w:rFonts w:ascii="Roboto" w:hAnsi="Roboto"/>
            <w:color w:val="404040" w:themeColor="text1" w:themeTint="BF"/>
            <w:sz w:val="27"/>
            <w:szCs w:val="27"/>
          </w:rPr>
          <w:t xml:space="preserve">(See </w:t>
        </w:r>
        <w:r w:rsidRPr="006C181D">
          <w:rPr>
            <w:rStyle w:val="Hyperlink"/>
            <w:rFonts w:ascii="Roboto" w:hAnsi="Roboto"/>
            <w:color w:val="404040" w:themeColor="text1" w:themeTint="BF"/>
            <w:sz w:val="27"/>
            <w:szCs w:val="27"/>
          </w:rPr>
          <w:t>M</w:t>
        </w:r>
        <w:r w:rsidRPr="006C181D">
          <w:rPr>
            <w:rStyle w:val="Hyperlink"/>
            <w:rFonts w:ascii="Roboto" w:hAnsi="Roboto"/>
            <w:color w:val="404040" w:themeColor="text1" w:themeTint="BF"/>
            <w:sz w:val="27"/>
            <w:szCs w:val="27"/>
          </w:rPr>
          <w:t>ap)</w:t>
        </w:r>
      </w:hyperlink>
      <w:bookmarkStart w:id="0" w:name="_GoBack"/>
      <w:bookmarkEnd w:id="0"/>
    </w:p>
    <w:p w14:paraId="74356859" w14:textId="77777777" w:rsidR="006C181D" w:rsidRPr="006C181D" w:rsidRDefault="006C181D" w:rsidP="006C181D">
      <w:pPr>
        <w:pStyle w:val="NormalWeb"/>
        <w:rPr>
          <w:rFonts w:ascii="Roboto" w:hAnsi="Roboto"/>
          <w:color w:val="404040" w:themeColor="text1" w:themeTint="BF"/>
          <w:sz w:val="27"/>
          <w:szCs w:val="27"/>
        </w:rPr>
      </w:pPr>
      <w:r w:rsidRPr="006C181D">
        <w:rPr>
          <w:rStyle w:val="Strong"/>
          <w:rFonts w:ascii="Roboto" w:hAnsi="Roboto"/>
          <w:color w:val="404040" w:themeColor="text1" w:themeTint="BF"/>
          <w:sz w:val="27"/>
          <w:szCs w:val="27"/>
        </w:rPr>
        <w:t>Biblical Text</w:t>
      </w:r>
    </w:p>
    <w:p w14:paraId="3FF11851" w14:textId="77777777" w:rsidR="006C181D" w:rsidRPr="006C181D" w:rsidRDefault="006C181D" w:rsidP="006C181D">
      <w:pPr>
        <w:pStyle w:val="NormalWeb"/>
        <w:rPr>
          <w:rFonts w:ascii="Roboto" w:hAnsi="Roboto"/>
          <w:color w:val="404040" w:themeColor="text1" w:themeTint="BF"/>
          <w:sz w:val="27"/>
          <w:szCs w:val="27"/>
        </w:rPr>
      </w:pPr>
      <w:r w:rsidRPr="006C181D">
        <w:rPr>
          <w:rStyle w:val="Strong"/>
          <w:rFonts w:ascii="Roboto" w:hAnsi="Roboto"/>
          <w:color w:val="404040" w:themeColor="text1" w:themeTint="BF"/>
          <w:sz w:val="27"/>
          <w:szCs w:val="27"/>
          <w:vertAlign w:val="superscript"/>
        </w:rPr>
        <w:t>5</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rPr>
        <w:t>Now Abraham gave all that he had to Isaac;</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vertAlign w:val="superscript"/>
        </w:rPr>
        <w:t>6</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rPr>
        <w:t>but to the sons of his concubines, Abraham gave gifts while he was still living, and sent them away from his son Isaac eastward, to the land of the east.</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vertAlign w:val="superscript"/>
        </w:rPr>
        <w:t>7</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rPr>
        <w:t>These are all the years of Abraham’s life that he lived, one hundred and seventy-five years.</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vertAlign w:val="superscript"/>
        </w:rPr>
        <w:t>8</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rPr>
        <w:t>Abraham breathed his last and died in a ripe old age, an old man and satisfied</w:t>
      </w:r>
      <w:r w:rsidRPr="006C181D">
        <w:rPr>
          <w:rFonts w:ascii="Roboto" w:hAnsi="Roboto"/>
          <w:color w:val="404040" w:themeColor="text1" w:themeTint="BF"/>
          <w:sz w:val="27"/>
          <w:szCs w:val="27"/>
        </w:rPr>
        <w:t xml:space="preserve"> </w:t>
      </w:r>
      <w:r w:rsidRPr="006C181D">
        <w:rPr>
          <w:rStyle w:val="Emphasis"/>
          <w:rFonts w:ascii="Roboto" w:hAnsi="Roboto"/>
          <w:b/>
          <w:bCs/>
          <w:color w:val="404040" w:themeColor="text1" w:themeTint="BF"/>
          <w:sz w:val="27"/>
          <w:szCs w:val="27"/>
        </w:rPr>
        <w:t>with life;</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rPr>
        <w:t>and he was gathered to his people.</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vertAlign w:val="superscript"/>
        </w:rPr>
        <w:t>9</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rPr>
        <w:t xml:space="preserve">Then his sons Isaac and Ishmael buried him in the cave of </w:t>
      </w:r>
      <w:proofErr w:type="spellStart"/>
      <w:r w:rsidRPr="006C181D">
        <w:rPr>
          <w:rStyle w:val="Strong"/>
          <w:rFonts w:ascii="Roboto" w:hAnsi="Roboto"/>
          <w:color w:val="404040" w:themeColor="text1" w:themeTint="BF"/>
          <w:sz w:val="27"/>
          <w:szCs w:val="27"/>
        </w:rPr>
        <w:t>Machpelah</w:t>
      </w:r>
      <w:proofErr w:type="spellEnd"/>
      <w:r w:rsidRPr="006C181D">
        <w:rPr>
          <w:rStyle w:val="Strong"/>
          <w:rFonts w:ascii="Roboto" w:hAnsi="Roboto"/>
          <w:color w:val="404040" w:themeColor="text1" w:themeTint="BF"/>
          <w:sz w:val="27"/>
          <w:szCs w:val="27"/>
        </w:rPr>
        <w:t xml:space="preserve">, in the field of Ephron the son of Zohar the Hittite, facing </w:t>
      </w:r>
      <w:proofErr w:type="spellStart"/>
      <w:r w:rsidRPr="006C181D">
        <w:rPr>
          <w:rStyle w:val="Strong"/>
          <w:rFonts w:ascii="Roboto" w:hAnsi="Roboto"/>
          <w:color w:val="404040" w:themeColor="text1" w:themeTint="BF"/>
          <w:sz w:val="27"/>
          <w:szCs w:val="27"/>
        </w:rPr>
        <w:t>Mamre</w:t>
      </w:r>
      <w:proofErr w:type="spellEnd"/>
      <w:r w:rsidRPr="006C181D">
        <w:rPr>
          <w:rStyle w:val="Strong"/>
          <w:rFonts w:ascii="Roboto" w:hAnsi="Roboto"/>
          <w:color w:val="404040" w:themeColor="text1" w:themeTint="BF"/>
          <w:sz w:val="27"/>
          <w:szCs w:val="27"/>
        </w:rPr>
        <w:t>,</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vertAlign w:val="superscript"/>
        </w:rPr>
        <w:t>10</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rPr>
        <w:t xml:space="preserve">the field which Abraham purchased from the sons of </w:t>
      </w:r>
      <w:proofErr w:type="spellStart"/>
      <w:r w:rsidRPr="006C181D">
        <w:rPr>
          <w:rStyle w:val="Strong"/>
          <w:rFonts w:ascii="Roboto" w:hAnsi="Roboto"/>
          <w:color w:val="404040" w:themeColor="text1" w:themeTint="BF"/>
          <w:sz w:val="27"/>
          <w:szCs w:val="27"/>
        </w:rPr>
        <w:t>Heth</w:t>
      </w:r>
      <w:proofErr w:type="spellEnd"/>
      <w:r w:rsidRPr="006C181D">
        <w:rPr>
          <w:rStyle w:val="Strong"/>
          <w:rFonts w:ascii="Roboto" w:hAnsi="Roboto"/>
          <w:color w:val="404040" w:themeColor="text1" w:themeTint="BF"/>
          <w:sz w:val="27"/>
          <w:szCs w:val="27"/>
        </w:rPr>
        <w:t>; there Abraham was buried with Sarah his wife.</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vertAlign w:val="superscript"/>
        </w:rPr>
        <w:t>11</w:t>
      </w:r>
      <w:r w:rsidRPr="006C181D">
        <w:rPr>
          <w:rFonts w:ascii="Roboto" w:hAnsi="Roboto"/>
          <w:color w:val="404040" w:themeColor="text1" w:themeTint="BF"/>
          <w:sz w:val="27"/>
          <w:szCs w:val="27"/>
        </w:rPr>
        <w:t xml:space="preserve"> </w:t>
      </w:r>
      <w:r w:rsidRPr="006C181D">
        <w:rPr>
          <w:rStyle w:val="Strong"/>
          <w:rFonts w:ascii="Roboto" w:hAnsi="Roboto"/>
          <w:color w:val="404040" w:themeColor="text1" w:themeTint="BF"/>
          <w:sz w:val="27"/>
          <w:szCs w:val="27"/>
        </w:rPr>
        <w:t>It came about after the death of Abraham, that God blessed his son Isaac; and Isaac lived by Beer-</w:t>
      </w:r>
      <w:proofErr w:type="spellStart"/>
      <w:r w:rsidRPr="006C181D">
        <w:rPr>
          <w:rStyle w:val="Strong"/>
          <w:rFonts w:ascii="Roboto" w:hAnsi="Roboto"/>
          <w:color w:val="404040" w:themeColor="text1" w:themeTint="BF"/>
          <w:sz w:val="27"/>
          <w:szCs w:val="27"/>
        </w:rPr>
        <w:t>lahai</w:t>
      </w:r>
      <w:proofErr w:type="spellEnd"/>
      <w:r w:rsidRPr="006C181D">
        <w:rPr>
          <w:rStyle w:val="Strong"/>
          <w:rFonts w:ascii="Roboto" w:hAnsi="Roboto"/>
          <w:color w:val="404040" w:themeColor="text1" w:themeTint="BF"/>
          <w:sz w:val="27"/>
          <w:szCs w:val="27"/>
        </w:rPr>
        <w:t>-</w:t>
      </w:r>
      <w:proofErr w:type="spellStart"/>
      <w:r w:rsidRPr="006C181D">
        <w:rPr>
          <w:rStyle w:val="Strong"/>
          <w:rFonts w:ascii="Roboto" w:hAnsi="Roboto"/>
          <w:color w:val="404040" w:themeColor="text1" w:themeTint="BF"/>
          <w:sz w:val="27"/>
          <w:szCs w:val="27"/>
        </w:rPr>
        <w:t>roi</w:t>
      </w:r>
      <w:proofErr w:type="spellEnd"/>
      <w:r w:rsidRPr="006C181D">
        <w:rPr>
          <w:rStyle w:val="Strong"/>
          <w:rFonts w:ascii="Roboto" w:hAnsi="Roboto"/>
          <w:color w:val="404040" w:themeColor="text1" w:themeTint="BF"/>
          <w:sz w:val="27"/>
          <w:szCs w:val="27"/>
        </w:rPr>
        <w:t>.</w:t>
      </w:r>
    </w:p>
    <w:p w14:paraId="1AAAB93A" w14:textId="77777777" w:rsidR="00790F25" w:rsidRPr="006C181D" w:rsidRDefault="00790F25" w:rsidP="00790F25">
      <w:pPr>
        <w:jc w:val="center"/>
        <w:rPr>
          <w:rFonts w:ascii="Roboto" w:hAnsi="Roboto"/>
          <w:sz w:val="27"/>
          <w:szCs w:val="27"/>
        </w:rPr>
      </w:pPr>
    </w:p>
    <w:p w14:paraId="2290B93E" w14:textId="77777777" w:rsidR="00790F25" w:rsidRPr="006C181D" w:rsidRDefault="00790F25" w:rsidP="00790F25">
      <w:pPr>
        <w:jc w:val="center"/>
        <w:rPr>
          <w:rFonts w:ascii="Roboto" w:hAnsi="Roboto"/>
          <w:sz w:val="27"/>
          <w:szCs w:val="27"/>
        </w:rPr>
      </w:pPr>
    </w:p>
    <w:p w14:paraId="251F4AD4" w14:textId="77777777" w:rsidR="00790F25" w:rsidRPr="00790F25" w:rsidRDefault="00790F25" w:rsidP="00790F25">
      <w:pPr>
        <w:jc w:val="center"/>
        <w:rPr>
          <w:rFonts w:ascii="Roboto" w:hAnsi="Roboto"/>
        </w:rPr>
      </w:pPr>
    </w:p>
    <w:sectPr w:rsidR="00790F25" w:rsidRPr="00790F25" w:rsidSect="006C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25"/>
    <w:rsid w:val="003E4212"/>
    <w:rsid w:val="006C181D"/>
    <w:rsid w:val="00790F2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22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0F25"/>
    <w:rPr>
      <w:i/>
      <w:iCs/>
    </w:rPr>
  </w:style>
  <w:style w:type="character" w:styleId="Hyperlink">
    <w:name w:val="Hyperlink"/>
    <w:basedOn w:val="DefaultParagraphFont"/>
    <w:uiPriority w:val="99"/>
    <w:unhideWhenUsed/>
    <w:rsid w:val="00790F25"/>
    <w:rPr>
      <w:color w:val="0000FF" w:themeColor="hyperlink"/>
      <w:u w:val="single"/>
    </w:rPr>
  </w:style>
  <w:style w:type="paragraph" w:styleId="NormalWeb">
    <w:name w:val="Normal (Web)"/>
    <w:basedOn w:val="Normal"/>
    <w:uiPriority w:val="99"/>
    <w:semiHidden/>
    <w:unhideWhenUsed/>
    <w:rsid w:val="00790F2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90F25"/>
    <w:rPr>
      <w:b/>
      <w:bCs/>
    </w:rPr>
  </w:style>
  <w:style w:type="character" w:styleId="FollowedHyperlink">
    <w:name w:val="FollowedHyperlink"/>
    <w:basedOn w:val="DefaultParagraphFont"/>
    <w:uiPriority w:val="99"/>
    <w:semiHidden/>
    <w:unhideWhenUsed/>
    <w:rsid w:val="003E42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0F25"/>
    <w:rPr>
      <w:i/>
      <w:iCs/>
    </w:rPr>
  </w:style>
  <w:style w:type="character" w:styleId="Hyperlink">
    <w:name w:val="Hyperlink"/>
    <w:basedOn w:val="DefaultParagraphFont"/>
    <w:uiPriority w:val="99"/>
    <w:unhideWhenUsed/>
    <w:rsid w:val="00790F25"/>
    <w:rPr>
      <w:color w:val="0000FF" w:themeColor="hyperlink"/>
      <w:u w:val="single"/>
    </w:rPr>
  </w:style>
  <w:style w:type="paragraph" w:styleId="NormalWeb">
    <w:name w:val="Normal (Web)"/>
    <w:basedOn w:val="Normal"/>
    <w:uiPriority w:val="99"/>
    <w:semiHidden/>
    <w:unhideWhenUsed/>
    <w:rsid w:val="00790F2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90F25"/>
    <w:rPr>
      <w:b/>
      <w:bCs/>
    </w:rPr>
  </w:style>
  <w:style w:type="character" w:styleId="FollowedHyperlink">
    <w:name w:val="FollowedHyperlink"/>
    <w:basedOn w:val="DefaultParagraphFont"/>
    <w:uiPriority w:val="99"/>
    <w:semiHidden/>
    <w:unhideWhenUsed/>
    <w:rsid w:val="003E4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1165">
      <w:bodyDiv w:val="1"/>
      <w:marLeft w:val="0"/>
      <w:marRight w:val="0"/>
      <w:marTop w:val="0"/>
      <w:marBottom w:val="0"/>
      <w:divBdr>
        <w:top w:val="none" w:sz="0" w:space="0" w:color="auto"/>
        <w:left w:val="none" w:sz="0" w:space="0" w:color="auto"/>
        <w:bottom w:val="none" w:sz="0" w:space="0" w:color="auto"/>
        <w:right w:val="none" w:sz="0" w:space="0" w:color="auto"/>
      </w:divBdr>
    </w:div>
    <w:div w:id="563292994">
      <w:bodyDiv w:val="1"/>
      <w:marLeft w:val="0"/>
      <w:marRight w:val="0"/>
      <w:marTop w:val="0"/>
      <w:marBottom w:val="0"/>
      <w:divBdr>
        <w:top w:val="none" w:sz="0" w:space="0" w:color="auto"/>
        <w:left w:val="none" w:sz="0" w:space="0" w:color="auto"/>
        <w:bottom w:val="none" w:sz="0" w:space="0" w:color="auto"/>
        <w:right w:val="none" w:sz="0" w:space="0" w:color="auto"/>
      </w:divBdr>
    </w:div>
    <w:div w:id="1524244409">
      <w:bodyDiv w:val="1"/>
      <w:marLeft w:val="0"/>
      <w:marRight w:val="0"/>
      <w:marTop w:val="0"/>
      <w:marBottom w:val="0"/>
      <w:divBdr>
        <w:top w:val="none" w:sz="0" w:space="0" w:color="auto"/>
        <w:left w:val="none" w:sz="0" w:space="0" w:color="auto"/>
        <w:bottom w:val="none" w:sz="0" w:space="0" w:color="auto"/>
        <w:right w:val="none" w:sz="0" w:space="0" w:color="auto"/>
      </w:divBdr>
    </w:div>
    <w:div w:id="1810787035">
      <w:bodyDiv w:val="1"/>
      <w:marLeft w:val="0"/>
      <w:marRight w:val="0"/>
      <w:marTop w:val="0"/>
      <w:marBottom w:val="0"/>
      <w:divBdr>
        <w:top w:val="none" w:sz="0" w:space="0" w:color="auto"/>
        <w:left w:val="none" w:sz="0" w:space="0" w:color="auto"/>
        <w:bottom w:val="none" w:sz="0" w:space="0" w:color="auto"/>
        <w:right w:val="none" w:sz="0" w:space="0" w:color="auto"/>
      </w:divBdr>
    </w:div>
    <w:div w:id="2004313984">
      <w:bodyDiv w:val="1"/>
      <w:marLeft w:val="0"/>
      <w:marRight w:val="0"/>
      <w:marTop w:val="0"/>
      <w:marBottom w:val="0"/>
      <w:divBdr>
        <w:top w:val="none" w:sz="0" w:space="0" w:color="auto"/>
        <w:left w:val="none" w:sz="0" w:space="0" w:color="auto"/>
        <w:bottom w:val="none" w:sz="0" w:space="0" w:color="auto"/>
        <w:right w:val="none" w:sz="0" w:space="0" w:color="auto"/>
      </w:divBdr>
    </w:div>
    <w:div w:id="2045977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en/gen-25/genesis-255-11/" TargetMode="External"/><Relationship Id="rId6" Type="http://schemas.openxmlformats.org/officeDocument/2006/relationships/hyperlink" Target="https://thebiblesays.com/wp-content/uploads/2023/04/Beer-lahai-roi.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1317</Words>
  <Characters>7507</Characters>
  <Application>Microsoft Macintosh Word</Application>
  <DocSecurity>0</DocSecurity>
  <Lines>62</Lines>
  <Paragraphs>17</Paragraphs>
  <ScaleCrop>false</ScaleCrop>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3</cp:revision>
  <cp:lastPrinted>2023-05-28T02:36:00Z</cp:lastPrinted>
  <dcterms:created xsi:type="dcterms:W3CDTF">2023-05-28T02:36:00Z</dcterms:created>
  <dcterms:modified xsi:type="dcterms:W3CDTF">2023-05-28T02:50:00Z</dcterms:modified>
</cp:coreProperties>
</file>